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75" w:rsidRPr="00A342C1" w:rsidRDefault="00A342C1" w:rsidP="00A34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C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342C1" w:rsidRPr="00A342C1" w:rsidRDefault="00A342C1" w:rsidP="00A34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C1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</w:t>
      </w:r>
    </w:p>
    <w:p w:rsidR="00A342C1" w:rsidRPr="00A342C1" w:rsidRDefault="00A342C1" w:rsidP="00A34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C1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A342C1" w:rsidRPr="00A342C1" w:rsidRDefault="00A342C1" w:rsidP="00A34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C1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A342C1" w:rsidRPr="00A342C1" w:rsidRDefault="00934DDF" w:rsidP="00A34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42C1" w:rsidRPr="00A342C1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EDB">
        <w:rPr>
          <w:rFonts w:ascii="Times New Roman" w:hAnsi="Times New Roman" w:cs="Times New Roman"/>
          <w:sz w:val="24"/>
          <w:szCs w:val="24"/>
        </w:rPr>
        <w:t>Чернориц</w:t>
      </w:r>
      <w:r w:rsidR="004E113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E1132">
        <w:rPr>
          <w:rFonts w:ascii="Times New Roman" w:hAnsi="Times New Roman" w:cs="Times New Roman"/>
          <w:sz w:val="24"/>
          <w:szCs w:val="24"/>
        </w:rPr>
        <w:t xml:space="preserve"> </w:t>
      </w:r>
      <w:r w:rsidR="00A342C1" w:rsidRPr="00A342C1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Default="00A342C1">
      <w:pPr>
        <w:spacing w:after="0" w:line="240" w:lineRule="auto"/>
        <w:jc w:val="right"/>
      </w:pPr>
    </w:p>
    <w:p w:rsidR="00A342C1" w:rsidRPr="00A342C1" w:rsidRDefault="00A3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2C1" w:rsidRP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C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A342C1" w:rsidRP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C1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A342C1" w:rsidRPr="00A342C1" w:rsidRDefault="005F658A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="00A342C1" w:rsidRPr="00A342C1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A342C1" w:rsidRDefault="00934DDF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113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2EDB">
        <w:rPr>
          <w:rFonts w:ascii="Times New Roman" w:hAnsi="Times New Roman" w:cs="Times New Roman"/>
          <w:sz w:val="28"/>
          <w:szCs w:val="28"/>
        </w:rPr>
        <w:t>ЧЕРНОРИЦ</w:t>
      </w:r>
      <w:r w:rsidR="00A342C1" w:rsidRPr="00A342C1">
        <w:rPr>
          <w:rFonts w:ascii="Times New Roman" w:hAnsi="Times New Roman" w:cs="Times New Roman"/>
          <w:sz w:val="28"/>
          <w:szCs w:val="28"/>
        </w:rPr>
        <w:t>КОГО ДЕТСКОГО САДА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42C1" w:rsidRPr="00A3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C1">
        <w:rPr>
          <w:rFonts w:ascii="Times New Roman" w:hAnsi="Times New Roman" w:cs="Times New Roman"/>
          <w:sz w:val="28"/>
          <w:szCs w:val="28"/>
        </w:rPr>
        <w:t>В РАЗНОВОЗРАСТНОЙ ГРУППЕ СТАРШЕГО ДОШКОЛЬНОГО ВОЗРАСТА</w:t>
      </w: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A3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10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186" w:rsidRDefault="00AB7186" w:rsidP="0010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2F" w:rsidRDefault="000E1C2F" w:rsidP="00AB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07" w:rsidRDefault="00E56807" w:rsidP="00AB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07" w:rsidRDefault="00E56807" w:rsidP="00AB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07" w:rsidRDefault="00E56807" w:rsidP="00AB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07" w:rsidRDefault="00E56807" w:rsidP="00AB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186" w:rsidRDefault="00AB7186" w:rsidP="00AB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01" w:rsidRDefault="002F0001" w:rsidP="0010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01" w:rsidRDefault="002F0001" w:rsidP="00A3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2C1" w:rsidRDefault="00A342C1" w:rsidP="00A3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2F0001" w:rsidRPr="00A342C1" w:rsidRDefault="002F0001" w:rsidP="00A3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2F000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01">
        <w:rPr>
          <w:rFonts w:ascii="Times New Roman" w:eastAsia="Calibri" w:hAnsi="Times New Roman" w:cs="Times New Roman"/>
          <w:sz w:val="28"/>
          <w:szCs w:val="28"/>
        </w:rPr>
        <w:t>ВВЕДЕНИЕ .....................................................................................................................</w:t>
      </w:r>
      <w:r w:rsidR="00E56807">
        <w:rPr>
          <w:rFonts w:ascii="Times New Roman" w:eastAsia="Calibri" w:hAnsi="Times New Roman" w:cs="Times New Roman"/>
          <w:sz w:val="28"/>
          <w:szCs w:val="28"/>
        </w:rPr>
        <w:t>....................</w:t>
      </w:r>
      <w:r w:rsidR="002F0001" w:rsidRPr="002F0001">
        <w:rPr>
          <w:rFonts w:ascii="Times New Roman" w:eastAsia="Calibri" w:hAnsi="Times New Roman" w:cs="Times New Roman"/>
          <w:sz w:val="28"/>
          <w:szCs w:val="28"/>
        </w:rPr>
        <w:t>..........</w:t>
      </w:r>
      <w:r w:rsidRPr="002F0001">
        <w:rPr>
          <w:rFonts w:ascii="Times New Roman" w:eastAsia="Calibri" w:hAnsi="Times New Roman" w:cs="Times New Roman"/>
          <w:sz w:val="28"/>
          <w:szCs w:val="28"/>
        </w:rPr>
        <w:t>...</w:t>
      </w:r>
      <w:r w:rsidR="00E56807">
        <w:rPr>
          <w:rFonts w:ascii="Times New Roman" w:eastAsia="Calibri" w:hAnsi="Times New Roman" w:cs="Times New Roman"/>
          <w:sz w:val="28"/>
          <w:szCs w:val="28"/>
        </w:rPr>
        <w:t>..................</w:t>
      </w:r>
      <w:r w:rsidR="0010526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F0001" w:rsidRP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01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РЕЗУЛЬТАТЫ…………………………………………………………………………………………</w:t>
      </w:r>
      <w:r w:rsidR="006112A7">
        <w:rPr>
          <w:rFonts w:ascii="Times New Roman" w:eastAsia="Calibri" w:hAnsi="Times New Roman" w:cs="Times New Roman"/>
          <w:sz w:val="28"/>
          <w:szCs w:val="28"/>
        </w:rPr>
        <w:t>…...…</w:t>
      </w:r>
      <w:r w:rsidR="00105260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2F0001" w:rsidRP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01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ОБРАЗОВАНИЯ…………………………………………………………………………………………</w:t>
      </w:r>
      <w:r w:rsidR="006112A7">
        <w:rPr>
          <w:rFonts w:ascii="Times New Roman" w:eastAsia="Calibri" w:hAnsi="Times New Roman" w:cs="Times New Roman"/>
          <w:sz w:val="28"/>
          <w:szCs w:val="28"/>
        </w:rPr>
        <w:t>………</w:t>
      </w:r>
      <w:r w:rsidR="00F7194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F0001" w:rsidRP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01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ПЛАНИРОВАНИЕ……………………………………………………………………………………</w:t>
      </w:r>
      <w:r w:rsidR="00F71949">
        <w:rPr>
          <w:rFonts w:ascii="Times New Roman" w:eastAsia="Calibri" w:hAnsi="Times New Roman" w:cs="Times New Roman"/>
          <w:sz w:val="28"/>
          <w:szCs w:val="28"/>
        </w:rPr>
        <w:t xml:space="preserve">.... </w:t>
      </w:r>
      <w:r w:rsidR="006112A7">
        <w:rPr>
          <w:rFonts w:ascii="Times New Roman" w:eastAsia="Calibri" w:hAnsi="Times New Roman" w:cs="Times New Roman"/>
          <w:sz w:val="28"/>
          <w:szCs w:val="28"/>
        </w:rPr>
        <w:t>…</w:t>
      </w:r>
      <w:r w:rsidR="00F71949">
        <w:rPr>
          <w:rFonts w:ascii="Times New Roman" w:eastAsia="Calibri" w:hAnsi="Times New Roman" w:cs="Times New Roman"/>
          <w:sz w:val="28"/>
          <w:szCs w:val="28"/>
        </w:rPr>
        <w:t>1</w:t>
      </w:r>
      <w:r w:rsidR="006112A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F0001" w:rsidRPr="00105260" w:rsidRDefault="00105260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05260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ИКЛОГРАММА ДЕЯТЕЛЬНОСТИ ПЕДАГОГА………………………………………………………………………</w:t>
      </w:r>
      <w:r w:rsidR="00DA496A">
        <w:rPr>
          <w:rFonts w:ascii="Times New Roman" w:eastAsia="Calibri" w:hAnsi="Times New Roman" w:cs="Times New Roman"/>
          <w:sz w:val="28"/>
          <w:szCs w:val="28"/>
        </w:rPr>
        <w:t>…</w:t>
      </w:r>
      <w:r w:rsidR="006112A7">
        <w:rPr>
          <w:rFonts w:ascii="Times New Roman" w:eastAsia="Calibri" w:hAnsi="Times New Roman" w:cs="Times New Roman"/>
          <w:sz w:val="28"/>
          <w:szCs w:val="28"/>
        </w:rPr>
        <w:t>.…</w:t>
      </w:r>
      <w:r w:rsidR="00F71949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A342C1" w:rsidRPr="00105260" w:rsidRDefault="00105260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60">
        <w:rPr>
          <w:rFonts w:ascii="Times New Roman" w:eastAsia="Calibri" w:hAnsi="Times New Roman" w:cs="Times New Roman"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  <w:r w:rsidR="00F71949">
        <w:rPr>
          <w:rFonts w:ascii="Times New Roman" w:eastAsia="Calibri" w:hAnsi="Times New Roman" w:cs="Times New Roman"/>
          <w:sz w:val="28"/>
          <w:szCs w:val="28"/>
        </w:rPr>
        <w:t>…</w:t>
      </w:r>
      <w:r w:rsidR="006112A7">
        <w:rPr>
          <w:rFonts w:ascii="Times New Roman" w:eastAsia="Calibri" w:hAnsi="Times New Roman" w:cs="Times New Roman"/>
          <w:sz w:val="28"/>
          <w:szCs w:val="28"/>
        </w:rPr>
        <w:t>….</w:t>
      </w:r>
      <w:r w:rsidR="00F71949">
        <w:rPr>
          <w:rFonts w:ascii="Times New Roman" w:eastAsia="Calibri" w:hAnsi="Times New Roman" w:cs="Times New Roman"/>
          <w:sz w:val="28"/>
          <w:szCs w:val="28"/>
        </w:rPr>
        <w:t xml:space="preserve"> 22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96A" w:rsidRDefault="00DA496A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96A" w:rsidRDefault="00DA496A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96A" w:rsidRDefault="00DA496A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D5D" w:rsidRDefault="00CA3D5D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186" w:rsidRPr="00A342C1" w:rsidRDefault="00AB7186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2C1" w:rsidRPr="003E4A35" w:rsidRDefault="002F0001" w:rsidP="003E4A3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A3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05260" w:rsidRPr="002F0001" w:rsidRDefault="00105260" w:rsidP="0010526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E4F" w:rsidRPr="00457E4F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457E4F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образовательной программы дошк</w:t>
      </w:r>
      <w:r w:rsidR="00934DDF">
        <w:rPr>
          <w:rFonts w:ascii="Times New Roman" w:eastAsia="Times New Roman" w:hAnsi="Times New Roman" w:cs="Times New Roman"/>
          <w:sz w:val="28"/>
          <w:szCs w:val="28"/>
        </w:rPr>
        <w:t>ольного образования М</w:t>
      </w:r>
      <w:r w:rsidR="004E1132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934DD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02EDB">
        <w:rPr>
          <w:rFonts w:ascii="Times New Roman" w:eastAsia="Times New Roman" w:hAnsi="Times New Roman" w:cs="Times New Roman"/>
          <w:sz w:val="28"/>
          <w:szCs w:val="28"/>
        </w:rPr>
        <w:t>Чернориц</w:t>
      </w:r>
      <w:r w:rsidRPr="00457E4F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="00934DDF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  в разновозрастной группе старшего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</w:t>
      </w:r>
      <w:r w:rsidR="00E3249B">
        <w:rPr>
          <w:rFonts w:ascii="Times New Roman" w:eastAsia="Times New Roman" w:hAnsi="Times New Roman" w:cs="Times New Roman"/>
          <w:sz w:val="28"/>
          <w:szCs w:val="28"/>
        </w:rPr>
        <w:t>ованию от 20 мая 2015г. № 2/15I</w:t>
      </w:r>
      <w:r w:rsidRPr="00457E4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57E4F" w:rsidRPr="00457E4F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57E4F">
        <w:rPr>
          <w:rFonts w:ascii="Times New Roman" w:eastAsia="Times New Roman" w:hAnsi="Times New Roman" w:cs="Times New Roman"/>
          <w:sz w:val="28"/>
          <w:szCs w:val="28"/>
        </w:rPr>
        <w:tab/>
        <w:t xml:space="preserve">в I части  с использованием комплексной  образовательной программы дошкольного образования «От рождения до школы» под редакцией </w:t>
      </w:r>
      <w:proofErr w:type="spellStart"/>
      <w:r w:rsidRPr="00457E4F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E4F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E4F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 (издание </w:t>
      </w:r>
      <w:r w:rsidR="00D610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7E4F">
        <w:rPr>
          <w:rFonts w:ascii="Times New Roman" w:eastAsia="Times New Roman" w:hAnsi="Times New Roman" w:cs="Times New Roman"/>
          <w:sz w:val="28"/>
          <w:szCs w:val="28"/>
        </w:rPr>
        <w:t xml:space="preserve">-е, </w:t>
      </w:r>
      <w:r w:rsidR="00DF15C7">
        <w:rPr>
          <w:rFonts w:ascii="Times New Roman" w:eastAsia="Times New Roman" w:hAnsi="Times New Roman" w:cs="Times New Roman"/>
          <w:sz w:val="28"/>
          <w:szCs w:val="28"/>
        </w:rPr>
        <w:t>переработанное, - Мозаика-С</w:t>
      </w:r>
      <w:r w:rsidR="00D61028">
        <w:rPr>
          <w:rFonts w:ascii="Times New Roman" w:eastAsia="Times New Roman" w:hAnsi="Times New Roman" w:cs="Times New Roman"/>
          <w:sz w:val="28"/>
          <w:szCs w:val="28"/>
        </w:rPr>
        <w:t>интез Москва, 2016г).</w:t>
      </w:r>
    </w:p>
    <w:p w:rsidR="00457E4F" w:rsidRPr="00457E4F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7E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57E4F">
        <w:rPr>
          <w:rFonts w:ascii="Times New Roman" w:eastAsia="Times New Roman" w:hAnsi="Times New Roman" w:cs="Times New Roman"/>
          <w:sz w:val="28"/>
          <w:szCs w:val="28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457E4F">
        <w:rPr>
          <w:rFonts w:ascii="Times New Roman" w:eastAsia="Times New Roman" w:hAnsi="Times New Roman" w:cs="Times New Roman"/>
          <w:sz w:val="28"/>
          <w:szCs w:val="28"/>
        </w:rPr>
        <w:t>О.В.Толстикова</w:t>
      </w:r>
      <w:proofErr w:type="spellEnd"/>
      <w:r w:rsidRPr="00457E4F">
        <w:rPr>
          <w:rFonts w:ascii="Times New Roman" w:eastAsia="Times New Roman" w:hAnsi="Times New Roman" w:cs="Times New Roman"/>
          <w:sz w:val="28"/>
          <w:szCs w:val="28"/>
        </w:rPr>
        <w:t>, О.В. Савельева (Екатеринбург:</w:t>
      </w:r>
      <w:proofErr w:type="gramEnd"/>
      <w:r w:rsidR="00A13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7E4F">
        <w:rPr>
          <w:rFonts w:ascii="Times New Roman" w:eastAsia="Times New Roman" w:hAnsi="Times New Roman" w:cs="Times New Roman"/>
          <w:sz w:val="28"/>
          <w:szCs w:val="28"/>
        </w:rPr>
        <w:t>ГАОУ ДПО СО «ИРО». – 2013г. –102с).</w:t>
      </w:r>
      <w:proofErr w:type="gramEnd"/>
    </w:p>
    <w:p w:rsidR="00457E4F" w:rsidRPr="00457E4F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4F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проектирование социальных ситуаций развития ребенка младшего дошкольного возраста с 4 лет до 7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57E4F" w:rsidRPr="00457E4F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4F">
        <w:rPr>
          <w:rFonts w:ascii="Times New Roman" w:eastAsia="Times New Roman" w:hAnsi="Times New Roman" w:cs="Times New Roman"/>
          <w:sz w:val="28"/>
          <w:szCs w:val="28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57E4F" w:rsidRPr="00457E4F" w:rsidRDefault="00457E4F" w:rsidP="004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E4F">
        <w:rPr>
          <w:rFonts w:ascii="Times New Roman" w:eastAsia="Times New Roman" w:hAnsi="Times New Roman" w:cs="Times New Roman"/>
          <w:sz w:val="28"/>
          <w:szCs w:val="28"/>
        </w:rPr>
        <w:t>Содержание Программы реализуется на русском языке, и в течение всего времени пребывания ребенка в ДОУ.</w:t>
      </w:r>
    </w:p>
    <w:p w:rsidR="00457E4F" w:rsidRDefault="00457E4F" w:rsidP="00A3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4F9" w:rsidRDefault="00A342C1" w:rsidP="00D61618">
      <w:pPr>
        <w:pStyle w:val="a3"/>
        <w:numPr>
          <w:ilvl w:val="0"/>
          <w:numId w:val="19"/>
        </w:numPr>
        <w:spacing w:before="24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 w:rsidRPr="002F0001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D61618" w:rsidRPr="00DB44F9" w:rsidRDefault="00D61618" w:rsidP="00DB44F9">
      <w:pPr>
        <w:spacing w:before="240" w:after="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DB44F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DB44F9">
        <w:rPr>
          <w:rFonts w:ascii="Times New Roman" w:eastAsia="Times New Roman" w:hAnsi="Times New Roman"/>
          <w:b/>
          <w:bCs/>
          <w:sz w:val="28"/>
          <w:szCs w:val="28"/>
        </w:rPr>
        <w:t xml:space="preserve"> часть, основ</w:t>
      </w:r>
      <w:r w:rsidR="002D05B5" w:rsidRPr="00DB44F9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Pr="00DB44F9">
        <w:rPr>
          <w:rFonts w:ascii="Times New Roman" w:eastAsia="Times New Roman" w:hAnsi="Times New Roman"/>
          <w:b/>
          <w:bCs/>
          <w:sz w:val="28"/>
          <w:szCs w:val="28"/>
        </w:rPr>
        <w:t>ая.</w:t>
      </w:r>
      <w:proofErr w:type="gramEnd"/>
    </w:p>
    <w:p w:rsidR="00A342C1" w:rsidRPr="00A342C1" w:rsidRDefault="002D05B5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</w:t>
      </w:r>
      <w:r w:rsidR="00A342C1"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</w:t>
      </w:r>
      <w:r w:rsidR="00A342C1"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A342C1" w:rsidRPr="00A342C1" w:rsidRDefault="00A342C1" w:rsidP="00A342C1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2C1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на этапе завершения освоения Программы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К семи годам: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</w:t>
      </w:r>
      <w:r w:rsidR="00887DEB">
        <w:rPr>
          <w:rFonts w:ascii="Times New Roman" w:eastAsia="Calibri" w:hAnsi="Times New Roman" w:cs="Times New Roman"/>
          <w:sz w:val="28"/>
          <w:szCs w:val="28"/>
          <w:lang w:eastAsia="zh-CN"/>
        </w:rPr>
        <w:t>ениям природы и поступкам людей; с</w:t>
      </w: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клонен наблюдать, экспериментировать, строить смыслову</w:t>
      </w:r>
      <w:r w:rsidR="00887DEB">
        <w:rPr>
          <w:rFonts w:ascii="Times New Roman" w:eastAsia="Calibri" w:hAnsi="Times New Roman" w:cs="Times New Roman"/>
          <w:sz w:val="28"/>
          <w:szCs w:val="28"/>
          <w:lang w:eastAsia="zh-CN"/>
        </w:rPr>
        <w:t>ю картину окружающей реальности. О</w:t>
      </w: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бладае</w:t>
      </w:r>
      <w:r w:rsidR="00887D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 начальными знаниями о себе, о </w:t>
      </w: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Способен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строится на основе общих закономерностей развития личности детей дошкольного </w:t>
      </w:r>
      <w:proofErr w:type="spellStart"/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возраста</w:t>
      </w:r>
      <w:proofErr w:type="gramStart"/>
      <w:r w:rsidR="002F0001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proofErr w:type="spellEnd"/>
      <w:proofErr w:type="gramEnd"/>
      <w:r w:rsidRPr="00A342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учетом сенситивных периодов в развитии.</w:t>
      </w:r>
    </w:p>
    <w:p w:rsidR="00A342C1" w:rsidRDefault="00D61618" w:rsidP="00A342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16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часть, формируемая участниками образовательных отношений.</w:t>
      </w:r>
      <w:proofErr w:type="gramEnd"/>
    </w:p>
    <w:p w:rsidR="002F0001" w:rsidRPr="002F0001" w:rsidRDefault="002F0001" w:rsidP="002F0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Целевые ориентиры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освоения части формируемой участниками образовательных отношений</w:t>
      </w:r>
    </w:p>
    <w:p w:rsidR="002F0001" w:rsidRPr="002F0001" w:rsidRDefault="002F0001" w:rsidP="002F0001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ориентирован на сотрудничество</w:t>
      </w: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дружелюбен,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обладает установкой на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толерантность</w:t>
      </w: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желание</w:t>
      </w:r>
      <w:proofErr w:type="gramEnd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 межэтнического общения; 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знает некоторые способы налаживания межэтнического общения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2F0001" w:rsidRPr="002F0001" w:rsidRDefault="002F0001" w:rsidP="002F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обладает чувством разумной осторожности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2F0001" w:rsidRPr="002F0001" w:rsidRDefault="002F0001" w:rsidP="002F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проявляет уважение</w:t>
      </w: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2F0001" w:rsidRPr="002F0001" w:rsidRDefault="002F0001" w:rsidP="002F00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проявляет познавательную активность</w:t>
      </w: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общения;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проявляет интерес 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обладает креативностью</w:t>
      </w: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проявляет самостоятельность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териале народной культуры; самостоятельно может рассказать о малой родине, родном крае (их досто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родные игры в самостоятельной и совместной деятельности, общении с другими детьми и взрослыми;</w:t>
      </w:r>
      <w:proofErr w:type="gramEnd"/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способен чувствовать </w:t>
      </w:r>
      <w:proofErr w:type="gramStart"/>
      <w:r w:rsidRPr="002F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прекрасное</w:t>
      </w:r>
      <w:proofErr w:type="gramEnd"/>
      <w:r w:rsidRPr="002F00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sz w:val="28"/>
          <w:szCs w:val="20"/>
          <w:lang w:val="ru-MO"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sz w:val="28"/>
          <w:szCs w:val="20"/>
          <w:lang w:val="ru-MO" w:eastAsia="ru-RU"/>
        </w:rPr>
        <w:t>ребенок признает здоровье как наиважнейшую ценность</w:t>
      </w:r>
      <w:r w:rsidRPr="002F0001">
        <w:rPr>
          <w:rFonts w:ascii="Times New Roman" w:eastAsia="Times New Roman" w:hAnsi="Times New Roman" w:cs="Times New Roman"/>
          <w:sz w:val="28"/>
          <w:szCs w:val="20"/>
          <w:lang w:val="ru-MO" w:eastAsia="ru-RU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</w:t>
      </w:r>
      <w:r w:rsidRPr="002F00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самостоятельно и эффективно решать задачи, связанные с поддержанием, укреплением и сохранением здоровья 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адекватной возрасту жизнедеятельности и общении;</w:t>
      </w:r>
    </w:p>
    <w:p w:rsidR="002F0001" w:rsidRPr="002F0001" w:rsidRDefault="002F0001" w:rsidP="002F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проявляет эмоциональную отзывчивость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выразить позитивное отношение к пожилым жителям го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 и др.)</w:t>
      </w:r>
      <w:proofErr w:type="gram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 свои впечатления о малой родине в предпочитаемой де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садке деревьев на участке, в конкурсе рисунков «Мы любим нашу землю» и пр.; выражает желание в будущем (когда вырастет) трудиться на </w:t>
      </w:r>
      <w:proofErr w:type="gram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родной</w:t>
      </w:r>
      <w:proofErr w:type="gramEnd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защищать Родину от врагов, стараться решить не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которые социальные проблемы.</w:t>
      </w:r>
    </w:p>
    <w:p w:rsidR="002F0001" w:rsidRPr="002F0001" w:rsidRDefault="002F0001" w:rsidP="002F0001">
      <w:p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ребенок обладает начальными знаниями о себе, 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своей семьи, ее родословной; об истории образования родного города (села)</w:t>
      </w:r>
      <w:proofErr w:type="gram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люди заботятся о красоте и чистоте своего города; о богатствах недр Урала (полезных ископаемых, камнях самоцветах);о природно-климатических зонах Урала (на севере - тундра, тайга, на Юге Урала – степи), о животном и растительном мире;</w:t>
      </w:r>
      <w:r w:rsidR="0067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</w:t>
      </w:r>
      <w:proofErr w:type="spell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каслинское</w:t>
      </w:r>
      <w:proofErr w:type="spellEnd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литье, ограды и решетки города Екатеринбурга; уральская роспись на бересте, металле, керамической посуде);</w:t>
      </w:r>
    </w:p>
    <w:p w:rsidR="002F0001" w:rsidRPr="002F0001" w:rsidRDefault="002F0001" w:rsidP="002F0001">
      <w:pPr>
        <w:spacing w:after="0" w:line="240" w:lineRule="auto"/>
        <w:ind w:firstLine="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ребенок знает 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</w:t>
      </w:r>
      <w:r w:rsidR="0067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2F0001">
        <w:rPr>
          <w:rFonts w:ascii="Times New Roman" w:eastAsia="Times New Roman" w:hAnsi="Times New Roman" w:cs="Times New Roman"/>
          <w:sz w:val="28"/>
          <w:szCs w:val="28"/>
          <w:lang w:eastAsia="ru-RU"/>
        </w:rPr>
        <w:t>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2F0001" w:rsidRDefault="002F0001" w:rsidP="0058779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44F9" w:rsidRDefault="00DB44F9" w:rsidP="0058779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307C" w:rsidRPr="0058779E" w:rsidRDefault="00F4307C" w:rsidP="0058779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342C1" w:rsidRPr="00A342C1" w:rsidRDefault="002F0001" w:rsidP="00A342C1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D05B5">
        <w:rPr>
          <w:rFonts w:ascii="Times New Roman" w:eastAsia="Calibri" w:hAnsi="Times New Roman" w:cs="Times New Roman"/>
          <w:b/>
          <w:sz w:val="28"/>
          <w:szCs w:val="28"/>
        </w:rPr>
        <w:t>. Содержание образования</w:t>
      </w:r>
    </w:p>
    <w:p w:rsidR="00A342C1" w:rsidRPr="00A342C1" w:rsidRDefault="00A342C1" w:rsidP="00D616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Социально–коммуникативное развитие.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игровой деятельности;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компетентности в виртуальном поиске.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A342C1" w:rsidRPr="00DA496A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496A">
        <w:rPr>
          <w:rFonts w:ascii="Times New Roman" w:eastAsia="Calibri" w:hAnsi="Times New Roman" w:cs="Times New Roman"/>
          <w:i/>
          <w:sz w:val="28"/>
          <w:szCs w:val="28"/>
        </w:rPr>
        <w:t>В сфере развития коммуникативной и социальной компетентности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 доброты и др., таким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участии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i/>
          <w:sz w:val="28"/>
          <w:szCs w:val="28"/>
        </w:rPr>
        <w:t>В сфере развития игровой деятельности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134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Для детей от 4  до 5  лет</w:t>
      </w:r>
      <w:r w:rsidR="004134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4E1132"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="0041348E"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стр. </w:t>
      </w:r>
      <w:r w:rsidR="00D61028" w:rsidRPr="00034603">
        <w:rPr>
          <w:rFonts w:ascii="Times New Roman" w:hAnsi="Times New Roman"/>
          <w:b/>
          <w:i/>
          <w:sz w:val="28"/>
          <w:szCs w:val="28"/>
        </w:rPr>
        <w:t>78,79,83, игровая деятельность стр. 72, 152</w:t>
      </w:r>
      <w:r w:rsidR="00D61028" w:rsidRPr="00034603">
        <w:rPr>
          <w:i/>
        </w:rPr>
        <w:t xml:space="preserve"> </w:t>
      </w:r>
      <w:r w:rsidR="00D61028" w:rsidRPr="00034603">
        <w:rPr>
          <w:rFonts w:ascii="Times New Roman" w:hAnsi="Times New Roman"/>
          <w:b/>
          <w:i/>
          <w:sz w:val="28"/>
          <w:szCs w:val="28"/>
        </w:rPr>
        <w:t xml:space="preserve">комплексной образовательной программы дошкольного образования «От рождения до школы» под ред. Н.Е. </w:t>
      </w:r>
      <w:proofErr w:type="spellStart"/>
      <w:r w:rsidR="00D61028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D61028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D61028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D61028" w:rsidRPr="00034603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  <w:r w:rsidR="00D61028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1348E">
        <w:rPr>
          <w:rFonts w:ascii="Times New Roman" w:eastAsia="Calibri" w:hAnsi="Times New Roman" w:cs="Times New Roman"/>
          <w:b/>
          <w:sz w:val="28"/>
          <w:szCs w:val="28"/>
        </w:rPr>
        <w:t>Для детей от 5 до 6 лет</w:t>
      </w:r>
      <w:r w:rsidR="004134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r w:rsidR="004E1132"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="004E1132" w:rsidRPr="0041348E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41348E"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034603" w:rsidRPr="00034603">
        <w:rPr>
          <w:rFonts w:ascii="Times New Roman" w:hAnsi="Times New Roman"/>
          <w:b/>
          <w:sz w:val="28"/>
          <w:szCs w:val="28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79-81,84, игровая деятельность стр. 73, 153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  <w:r w:rsidR="0003460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342C1" w:rsidRPr="0041348E" w:rsidRDefault="00A342C1" w:rsidP="007D0B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1348E">
        <w:rPr>
          <w:rFonts w:ascii="Times New Roman" w:eastAsia="Calibri" w:hAnsi="Times New Roman" w:cs="Times New Roman"/>
          <w:b/>
          <w:sz w:val="28"/>
          <w:szCs w:val="28"/>
        </w:rPr>
        <w:t>Для детей от 6 до 7  лет</w:t>
      </w:r>
      <w:r w:rsidR="004134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134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4E1132"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41348E" w:rsidRPr="004134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034603" w:rsidRPr="00034603">
        <w:rPr>
          <w:rFonts w:ascii="Times New Roman" w:hAnsi="Times New Roman"/>
          <w:b/>
          <w:sz w:val="28"/>
          <w:szCs w:val="28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81,82,84,85,  игровая деятельность стр. 73, 153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  <w:r w:rsidR="0003460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1348E" w:rsidRPr="004134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2F0001" w:rsidRDefault="002F000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A342C1" w:rsidRDefault="00A342C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Познавательное  развитие.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оказывает стойкий долговременный эффект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. У ребенка формируется понимание, </w:t>
      </w: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поведения и ролями людей в социуме.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</w:t>
      </w: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кст вз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аимодействия в конкретных ситуациях.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  <w:proofErr w:type="gramEnd"/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понятия (круглый, больше, меньше, спираль – о домике улитки, квадратный, треугольный – о рисунке дома с окнами и т. п.). 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правильно называть дни недели, месяцы, времена года, части суток.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034603" w:rsidRPr="00034603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4  до 5  лет</w:t>
      </w:r>
      <w:r w:rsid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4E1132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034603" w:rsidRPr="00034603">
        <w:rPr>
          <w:rFonts w:ascii="Times New Roman" w:hAnsi="Times New Roman"/>
          <w:b/>
          <w:sz w:val="28"/>
          <w:szCs w:val="28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85,86,87,94,95,89,90,101,110,111,104,105,106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</w:p>
    <w:p w:rsidR="00A342C1" w:rsidRPr="00034603" w:rsidRDefault="00A342C1" w:rsidP="000346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5 до 6 лет</w:t>
      </w:r>
      <w:r w:rsid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342C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</w:t>
      </w:r>
      <w:r w:rsidR="004E11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м.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стр.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>85,86,87,96,97,101,111,112,106,107)</w:t>
      </w:r>
      <w:r w:rsidR="00034603" w:rsidRPr="00034603">
        <w:rPr>
          <w:i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</w:t>
      </w:r>
      <w:r w:rsidR="00034603">
        <w:rPr>
          <w:rFonts w:ascii="Times New Roman" w:hAnsi="Times New Roman"/>
          <w:b/>
          <w:i/>
          <w:sz w:val="28"/>
          <w:szCs w:val="28"/>
        </w:rPr>
        <w:t>г</w:t>
      </w:r>
    </w:p>
    <w:p w:rsidR="00A342C1" w:rsidRPr="00034603" w:rsidRDefault="00A342C1" w:rsidP="00034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6 до 7  лет</w:t>
      </w:r>
      <w:r w:rsid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3460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см.</w:t>
      </w:r>
      <w:r w:rsidR="00C80D4F" w:rsidRPr="00034603">
        <w:rPr>
          <w:i/>
        </w:rPr>
        <w:t xml:space="preserve"> </w:t>
      </w:r>
      <w:r w:rsidR="00C80D4F" w:rsidRPr="0003460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Pr="0003460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85,86,87,97-99,91,92,101,102,112,113,107-109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</w:t>
      </w:r>
      <w:r w:rsidR="00E324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>2016г.</w:t>
      </w:r>
    </w:p>
    <w:p w:rsidR="002F0001" w:rsidRDefault="002F000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A342C1" w:rsidRDefault="00A342C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речевого развития ребенка основными задачами образовательной деятельности является</w:t>
      </w: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– приобщения детей к культуре чтения художественной литературы.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i/>
          <w:sz w:val="28"/>
          <w:szCs w:val="28"/>
        </w:rPr>
        <w:t>В сфере совершенствования разных сторон речи ребенка.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A342C1">
        <w:rPr>
          <w:rFonts w:ascii="Times New Roman" w:eastAsia="Calibri" w:hAnsi="Times New Roman" w:cs="Times New Roman"/>
          <w:sz w:val="28"/>
          <w:szCs w:val="28"/>
        </w:rPr>
        <w:t>звук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A342C1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42C1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A342C1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A342C1">
        <w:rPr>
          <w:rFonts w:ascii="Times New Roman" w:eastAsia="Calibri" w:hAnsi="Times New Roman" w:cs="Times New Roman"/>
          <w:sz w:val="28"/>
          <w:szCs w:val="28"/>
        </w:rPr>
        <w:t>, песен; организуют речевые игры, стимулируют словотворчество.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i/>
          <w:sz w:val="28"/>
          <w:szCs w:val="28"/>
        </w:rPr>
        <w:t>В сфере приобщения детей к культуре чтения литературных произведений.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Взрослые могут стимулировать использование речи для познавательно-исследовательского развития детей,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034603" w:rsidRPr="00034603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4  до 5  лет</w:t>
      </w:r>
      <w:r w:rsid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4E1132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см.</w:t>
      </w:r>
      <w:r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034603" w:rsidRPr="00034603">
        <w:rPr>
          <w:rFonts w:ascii="Times New Roman" w:hAnsi="Times New Roman"/>
          <w:b/>
          <w:sz w:val="28"/>
          <w:szCs w:val="28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>118-119,123, список детской литературы стр. 271</w:t>
      </w:r>
      <w:r w:rsidR="00034603" w:rsidRPr="00034603">
        <w:rPr>
          <w:i/>
        </w:rPr>
        <w:t xml:space="preserve"> 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</w:p>
    <w:p w:rsidR="00A342C1" w:rsidRPr="00C80D4F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5 до 6 лет</w:t>
      </w:r>
      <w:r w:rsidR="00C80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E1132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119-121,124, список детской литературы стр. 273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</w:p>
    <w:p w:rsidR="00034603" w:rsidRPr="00034603" w:rsidRDefault="00A342C1" w:rsidP="000346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6 до 7  лет</w:t>
      </w:r>
      <w:r w:rsidR="00C80D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1132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Pr="00A342C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121-122,124, список детской литературы стр. 275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: Мозаика –Синтез, 2016г. </w:t>
      </w:r>
    </w:p>
    <w:p w:rsidR="00A342C1" w:rsidRPr="00034603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2F0001" w:rsidRDefault="002F000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A342C1" w:rsidRDefault="00A342C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действительности,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  <w:proofErr w:type="gramEnd"/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Эстетическое отношение к миру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опирается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</w:t>
      </w: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информации.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</w:t>
      </w:r>
      <w:r w:rsidRPr="00A342C1">
        <w:rPr>
          <w:rFonts w:ascii="Times New Roman" w:eastAsia="Calibri" w:hAnsi="Times New Roman" w:cs="Times New Roman"/>
          <w:sz w:val="28"/>
          <w:szCs w:val="28"/>
        </w:rPr>
        <w:t>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средства, материалы, способы реализации замыслов.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034603" w:rsidRPr="00034603" w:rsidRDefault="00A342C1" w:rsidP="000346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4  до 5  лет</w:t>
      </w:r>
      <w:r w:rsidR="00C80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см.</w:t>
      </w:r>
      <w:r w:rsidR="004E1132" w:rsidRPr="00C80D4F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034603" w:rsidRPr="00034603">
        <w:rPr>
          <w:rFonts w:ascii="Times New Roman" w:hAnsi="Times New Roman"/>
          <w:b/>
          <w:sz w:val="28"/>
          <w:szCs w:val="28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125-126,127,133-135,144,147-148, праздники и развлечение стр.265, музыкальный репертуар стр.283,   список детской литературы стр. 271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: Мозаика –Синтез, 2016г. </w:t>
      </w:r>
    </w:p>
    <w:p w:rsidR="00034603" w:rsidRPr="00034603" w:rsidRDefault="00A342C1" w:rsidP="000346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5 до 6 лет</w:t>
      </w:r>
      <w:r w:rsidR="00C80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E1132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см.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 125-126,128,135-139,144-145,148-150, праздники и развлечение стр. 266,  музыкальный репертуар стр.286,  список детской литературы стр.273   комплексной образовательной 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>: Мозаика –Синтез, 2016</w:t>
      </w:r>
      <w:r w:rsidR="00034603">
        <w:rPr>
          <w:rFonts w:ascii="Times New Roman" w:hAnsi="Times New Roman"/>
          <w:b/>
          <w:i/>
          <w:sz w:val="28"/>
          <w:szCs w:val="28"/>
        </w:rPr>
        <w:t xml:space="preserve">г. </w:t>
      </w:r>
    </w:p>
    <w:p w:rsidR="00034603" w:rsidRPr="00034603" w:rsidRDefault="00A342C1" w:rsidP="000346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4603">
        <w:rPr>
          <w:rFonts w:ascii="Times New Roman" w:eastAsia="Calibri" w:hAnsi="Times New Roman" w:cs="Times New Roman"/>
          <w:b/>
          <w:sz w:val="28"/>
          <w:szCs w:val="28"/>
        </w:rPr>
        <w:t>Для детей от 6 до 7  лет</w:t>
      </w:r>
      <w:r w:rsidR="00C80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E11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</w:t>
      </w:r>
      <w:r w:rsidR="004E1132" w:rsidRPr="004E113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80D4F" w:rsidRPr="00A342C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Pr="00A342C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125-126,129-130,139-142,145,150-151, праздники и развлечение стр. 267,  музыкальный репертуар стр. 289,  список детской литературы стр. 275  комплексной  образовательной </w:t>
      </w:r>
      <w:r w:rsidR="00034603" w:rsidRPr="00034603">
        <w:rPr>
          <w:rFonts w:ascii="Times New Roman" w:hAnsi="Times New Roman"/>
          <w:b/>
          <w:i/>
          <w:sz w:val="28"/>
          <w:szCs w:val="28"/>
        </w:rPr>
        <w:lastRenderedPageBreak/>
        <w:t xml:space="preserve">программы дошкольного образования «От рождения до школы» под ред. Н.Е. </w:t>
      </w:r>
      <w:proofErr w:type="spellStart"/>
      <w:r w:rsidR="00034603" w:rsidRPr="00034603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034603" w:rsidRPr="00034603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034603" w:rsidRPr="00034603">
        <w:rPr>
          <w:rFonts w:ascii="Times New Roman" w:hAnsi="Times New Roman"/>
          <w:b/>
          <w:i/>
          <w:sz w:val="28"/>
          <w:szCs w:val="28"/>
        </w:rPr>
        <w:t xml:space="preserve">: Мозаика –Синтез, 2016г. 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F0001" w:rsidRDefault="002F000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A342C1" w:rsidRDefault="00A342C1" w:rsidP="007D0B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A342C1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</w:t>
      </w:r>
      <w:r w:rsidR="00DA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2C1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DF15C7" w:rsidRPr="00DF15C7" w:rsidRDefault="00A342C1" w:rsidP="00DF1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4  до 5  лет</w:t>
      </w:r>
      <w:r w:rsidR="00C80D4F" w:rsidRP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751F39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см.</w:t>
      </w:r>
      <w:r w:rsidR="00751F39" w:rsidRPr="00C80D4F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C80D4F" w:rsidRPr="00C80D4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DF15C7" w:rsidRPr="00DF15C7">
        <w:rPr>
          <w:rFonts w:ascii="Times New Roman" w:hAnsi="Times New Roman"/>
          <w:b/>
          <w:sz w:val="28"/>
          <w:szCs w:val="28"/>
        </w:rPr>
        <w:t xml:space="preserve"> </w:t>
      </w:r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154,156,160-161,  основные движения стр. 298,  подвижные игры стр. 161 комплексной  образовательной программы дошкольного образования «От рождения до школы» под ред. Н.Е. </w:t>
      </w:r>
      <w:proofErr w:type="spellStart"/>
      <w:r w:rsidR="00DF15C7" w:rsidRPr="00DF15C7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DF15C7" w:rsidRPr="00DF15C7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DF15C7" w:rsidRPr="00DF15C7">
        <w:rPr>
          <w:rFonts w:ascii="Times New Roman" w:hAnsi="Times New Roman"/>
          <w:b/>
          <w:i/>
          <w:sz w:val="28"/>
          <w:szCs w:val="28"/>
        </w:rPr>
        <w:t>: Мозаика –Синтез, 2016г.</w:t>
      </w:r>
      <w:r w:rsidR="00DF15C7">
        <w:rPr>
          <w:rFonts w:ascii="Times New Roman" w:hAnsi="Times New Roman"/>
          <w:b/>
          <w:sz w:val="28"/>
          <w:szCs w:val="28"/>
        </w:rPr>
        <w:t xml:space="preserve"> </w:t>
      </w:r>
    </w:p>
    <w:p w:rsidR="00DF15C7" w:rsidRPr="00DF15C7" w:rsidRDefault="00A342C1" w:rsidP="00DF15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D4F">
        <w:rPr>
          <w:rFonts w:ascii="Times New Roman" w:eastAsia="Calibri" w:hAnsi="Times New Roman" w:cs="Times New Roman"/>
          <w:b/>
          <w:sz w:val="28"/>
          <w:szCs w:val="28"/>
        </w:rPr>
        <w:t>Для детей от 5 до 6 лет</w:t>
      </w:r>
      <w:r w:rsidR="00C80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80D4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751F39" w:rsidRPr="00493BE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см.</w:t>
      </w:r>
      <w:r w:rsidRPr="00493BE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C80D4F" w:rsidRPr="00493BE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DF15C7" w:rsidRPr="00DF15C7">
        <w:rPr>
          <w:rFonts w:ascii="Times New Roman" w:hAnsi="Times New Roman"/>
          <w:b/>
          <w:sz w:val="28"/>
          <w:szCs w:val="28"/>
        </w:rPr>
        <w:t xml:space="preserve"> </w:t>
      </w:r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154,157,161-162, основные движения стр. 301, подвижные игры стр. 162 комплексной  образовательной программы дошкольного образования «От рождения до школы» под ред. Н.Е. </w:t>
      </w:r>
      <w:proofErr w:type="spellStart"/>
      <w:r w:rsidR="00DF15C7" w:rsidRPr="00DF15C7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DF15C7" w:rsidRPr="00DF15C7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: Мозаика –Синтез, 2016г. </w:t>
      </w:r>
    </w:p>
    <w:p w:rsidR="00DF15C7" w:rsidRPr="00DF15C7" w:rsidRDefault="00A342C1" w:rsidP="00DF15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3BE5">
        <w:rPr>
          <w:rFonts w:ascii="Times New Roman" w:eastAsia="Calibri" w:hAnsi="Times New Roman" w:cs="Times New Roman"/>
          <w:b/>
          <w:sz w:val="28"/>
          <w:szCs w:val="28"/>
        </w:rPr>
        <w:t>Для детей от 6 до 7  лет</w:t>
      </w:r>
      <w:r w:rsidR="00493BE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751F3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</w:t>
      </w:r>
      <w:r w:rsidR="00751F39" w:rsidRPr="00493BE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493BE5" w:rsidRPr="00493BE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стр.</w:t>
      </w:r>
      <w:r w:rsidR="00DF15C7" w:rsidRPr="00DF15C7">
        <w:rPr>
          <w:rFonts w:ascii="Times New Roman" w:hAnsi="Times New Roman"/>
          <w:b/>
          <w:sz w:val="28"/>
          <w:szCs w:val="28"/>
        </w:rPr>
        <w:t xml:space="preserve"> </w:t>
      </w:r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154,158,162-163, основные движения стр. 305,  подвижные игры стр. 163 комплексной  образовательной программы дошкольного образования «От рождения до школы» под ред. Н.Е. </w:t>
      </w:r>
      <w:proofErr w:type="spellStart"/>
      <w:r w:rsidR="00DF15C7" w:rsidRPr="00DF15C7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, Т.С. Комаровой, М.А. Васильевой -4-е издание </w:t>
      </w:r>
      <w:proofErr w:type="gramStart"/>
      <w:r w:rsidR="00DF15C7" w:rsidRPr="00DF15C7">
        <w:rPr>
          <w:rFonts w:ascii="Times New Roman" w:hAnsi="Times New Roman"/>
          <w:b/>
          <w:i/>
          <w:sz w:val="28"/>
          <w:szCs w:val="28"/>
        </w:rPr>
        <w:t>–М</w:t>
      </w:r>
      <w:proofErr w:type="gramEnd"/>
      <w:r w:rsidR="00DF15C7" w:rsidRPr="00DF15C7">
        <w:rPr>
          <w:rFonts w:ascii="Times New Roman" w:hAnsi="Times New Roman"/>
          <w:b/>
          <w:i/>
          <w:sz w:val="28"/>
          <w:szCs w:val="28"/>
        </w:rPr>
        <w:t xml:space="preserve">: Мозаика –Синтез, 2016г.  </w:t>
      </w:r>
    </w:p>
    <w:p w:rsidR="00A342C1" w:rsidRPr="00A342C1" w:rsidRDefault="00A342C1" w:rsidP="00A34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05B5" w:rsidRDefault="002D05B5" w:rsidP="002D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05B5" w:rsidRPr="002D05B5" w:rsidRDefault="002D05B5" w:rsidP="002D0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D0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</w:t>
      </w:r>
      <w:proofErr w:type="gramEnd"/>
      <w:r w:rsidRPr="002D0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D05B5" w:rsidRDefault="002D05B5" w:rsidP="002D05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2D0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2D05B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образовательной программы</w:t>
      </w:r>
      <w:r w:rsidR="00CE3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D05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</w:t>
      </w:r>
      <w:proofErr w:type="spellStart"/>
      <w:r w:rsidRPr="002D05B5">
        <w:rPr>
          <w:rFonts w:ascii="Times New Roman" w:eastAsia="Calibri" w:hAnsi="Times New Roman" w:cs="Times New Roman"/>
          <w:b/>
          <w:i/>
          <w:sz w:val="28"/>
          <w:szCs w:val="28"/>
        </w:rPr>
        <w:t>О.В.Толстикова</w:t>
      </w:r>
      <w:proofErr w:type="spellEnd"/>
      <w:r w:rsidRPr="002D05B5">
        <w:rPr>
          <w:rFonts w:ascii="Times New Roman" w:eastAsia="Calibri" w:hAnsi="Times New Roman" w:cs="Times New Roman"/>
          <w:b/>
          <w:i/>
          <w:sz w:val="28"/>
          <w:szCs w:val="28"/>
        </w:rPr>
        <w:t>, О.В. Савельева (Екатеринбург:</w:t>
      </w:r>
      <w:proofErr w:type="gramEnd"/>
      <w:r w:rsidR="00CE3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D05B5">
        <w:rPr>
          <w:rFonts w:ascii="Times New Roman" w:eastAsia="Calibri" w:hAnsi="Times New Roman" w:cs="Times New Roman"/>
          <w:b/>
          <w:i/>
          <w:sz w:val="28"/>
          <w:szCs w:val="28"/>
        </w:rPr>
        <w:t>ГАОУ ДПО СО «ИРО». – 2013г.)  см.  стр. 22 по 65.</w:t>
      </w:r>
      <w:proofErr w:type="gramEnd"/>
    </w:p>
    <w:p w:rsidR="00DB44F9" w:rsidRDefault="00DB44F9" w:rsidP="002D05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6807" w:rsidRPr="00A342C1" w:rsidRDefault="00E56807" w:rsidP="002A27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2F0001" w:rsidRDefault="00D61618" w:rsidP="002F0001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01">
        <w:rPr>
          <w:rFonts w:ascii="Times New Roman" w:hAnsi="Times New Roman"/>
          <w:b/>
          <w:sz w:val="28"/>
          <w:szCs w:val="28"/>
        </w:rPr>
        <w:t>Т</w:t>
      </w:r>
      <w:r w:rsidR="00A342C1" w:rsidRPr="002F0001">
        <w:rPr>
          <w:rFonts w:ascii="Times New Roman" w:hAnsi="Times New Roman"/>
          <w:b/>
          <w:sz w:val="28"/>
          <w:szCs w:val="28"/>
        </w:rPr>
        <w:t>ематическ</w:t>
      </w:r>
      <w:r w:rsidR="002F0001" w:rsidRPr="002F0001">
        <w:rPr>
          <w:rFonts w:ascii="Times New Roman" w:hAnsi="Times New Roman"/>
          <w:b/>
          <w:sz w:val="28"/>
          <w:szCs w:val="28"/>
        </w:rPr>
        <w:t>ое планирование.</w:t>
      </w:r>
    </w:p>
    <w:p w:rsidR="00A342C1" w:rsidRPr="00A342C1" w:rsidRDefault="00A342C1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020" w:rsidRDefault="00F65020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95AC2" w:rsidTr="00995AC2">
        <w:trPr>
          <w:trHeight w:val="271"/>
        </w:trPr>
        <w:tc>
          <w:tcPr>
            <w:tcW w:w="14786" w:type="dxa"/>
            <w:tcBorders>
              <w:bottom w:val="single" w:sz="4" w:space="0" w:color="auto"/>
            </w:tcBorders>
          </w:tcPr>
          <w:p w:rsidR="00995AC2" w:rsidRDefault="00995AC2" w:rsidP="00995A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95AC2" w:rsidTr="00995AC2">
        <w:trPr>
          <w:trHeight w:val="367"/>
        </w:trPr>
        <w:tc>
          <w:tcPr>
            <w:tcW w:w="14786" w:type="dxa"/>
            <w:tcBorders>
              <w:top w:val="single" w:sz="4" w:space="0" w:color="auto"/>
            </w:tcBorders>
          </w:tcPr>
          <w:p w:rsidR="00995AC2" w:rsidRDefault="00995AC2" w:rsidP="00A342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995AC2">
              <w:rPr>
                <w:rFonts w:ascii="Times New Roman" w:hAnsi="Times New Roman"/>
                <w:b/>
                <w:i/>
                <w:sz w:val="28"/>
                <w:szCs w:val="28"/>
              </w:rPr>
              <w:t>«День знаний»</w:t>
            </w:r>
            <w:r w:rsidR="00E324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97685">
              <w:rPr>
                <w:rFonts w:ascii="Times New Roman" w:hAnsi="Times New Roman"/>
                <w:b/>
                <w:i/>
                <w:sz w:val="28"/>
                <w:szCs w:val="28"/>
              </w:rPr>
              <w:t>(первая неделя</w:t>
            </w:r>
            <w:r w:rsidR="00D616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</w:t>
            </w:r>
            <w:r w:rsidR="00A9768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95AC2" w:rsidTr="00995AC2">
        <w:tc>
          <w:tcPr>
            <w:tcW w:w="14786" w:type="dxa"/>
          </w:tcPr>
          <w:p w:rsidR="00995AC2" w:rsidRDefault="00995AC2" w:rsidP="00A342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995AC2"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интереса, интереса к школе, к книгам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Закрепление знаний </w:t>
            </w:r>
            <w:r w:rsidR="008E4E88">
              <w:rPr>
                <w:rFonts w:ascii="Times New Roman" w:hAnsi="Times New Roman"/>
                <w:sz w:val="28"/>
                <w:szCs w:val="28"/>
              </w:rPr>
              <w:t>детей о школе, о труде учителя,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зачем нужно учиться, чему учат в школе, о школьных </w:t>
            </w:r>
            <w:r w:rsidR="00D25B38">
              <w:rPr>
                <w:rFonts w:ascii="Times New Roman" w:hAnsi="Times New Roman"/>
                <w:sz w:val="28"/>
                <w:szCs w:val="28"/>
              </w:rPr>
              <w:t>принадлежностях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Формирование представлений о профессии учителя и роли ученика, положительного отношения к этим видам деятельности. Формирование дружеских,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доброжелательных отношений</w:t>
            </w:r>
            <w:r w:rsidR="00DA4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детьми. </w:t>
            </w:r>
            <w:proofErr w:type="gramStart"/>
            <w:r w:rsidR="00D25B38">
              <w:rPr>
                <w:rFonts w:ascii="Times New Roman" w:hAnsi="Times New Roman"/>
                <w:sz w:val="28"/>
                <w:szCs w:val="28"/>
              </w:rPr>
              <w:t>Продолжать знакомить с детским садом</w:t>
            </w:r>
            <w:r w:rsidR="00DA496A">
              <w:rPr>
                <w:rFonts w:ascii="Times New Roman" w:hAnsi="Times New Roman"/>
                <w:sz w:val="28"/>
                <w:szCs w:val="28"/>
              </w:rPr>
              <w:t>,</w:t>
            </w:r>
            <w:r w:rsidR="00D25B38">
              <w:rPr>
                <w:rFonts w:ascii="Times New Roman" w:hAnsi="Times New Roman"/>
                <w:sz w:val="28"/>
                <w:szCs w:val="28"/>
              </w:rPr>
              <w:t xml:space="preserve"> как ближайшем социальным окружением ребенка, расширять представление о профессиях в детском саду.</w:t>
            </w:r>
            <w:proofErr w:type="gramEnd"/>
          </w:p>
        </w:tc>
      </w:tr>
      <w:tr w:rsidR="00995AC2" w:rsidTr="00995AC2">
        <w:tc>
          <w:tcPr>
            <w:tcW w:w="14786" w:type="dxa"/>
          </w:tcPr>
          <w:p w:rsidR="00995AC2" w:rsidRDefault="00A97685" w:rsidP="00A342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Итоговое мероприятие: 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</w:tr>
      <w:tr w:rsidR="00995AC2" w:rsidTr="00995AC2">
        <w:tc>
          <w:tcPr>
            <w:tcW w:w="14786" w:type="dxa"/>
          </w:tcPr>
          <w:p w:rsidR="00995AC2" w:rsidRDefault="00A97685" w:rsidP="00A342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8E4E88">
              <w:rPr>
                <w:rFonts w:ascii="Times New Roman" w:hAnsi="Times New Roman"/>
                <w:b/>
                <w:i/>
                <w:sz w:val="28"/>
                <w:szCs w:val="28"/>
              </w:rPr>
              <w:t>«Осень» (2-4 недели</w:t>
            </w:r>
            <w:r w:rsidR="00D61618" w:rsidRPr="008E4E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сентября</w:t>
            </w:r>
            <w:r w:rsidRPr="008E4E88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</w:p>
        </w:tc>
      </w:tr>
      <w:tr w:rsidR="00A97685" w:rsidTr="00995AC2">
        <w:tc>
          <w:tcPr>
            <w:tcW w:w="14786" w:type="dxa"/>
          </w:tcPr>
          <w:p w:rsidR="00A97685" w:rsidRDefault="00A97685" w:rsidP="00A976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Расширение знаний детей об осени.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с сельскохозяйственными профессиями. Закреплять</w:t>
            </w:r>
            <w:r w:rsidR="009B0E00">
              <w:rPr>
                <w:rFonts w:ascii="Times New Roman" w:hAnsi="Times New Roman"/>
                <w:sz w:val="28"/>
                <w:szCs w:val="28"/>
              </w:rPr>
              <w:t xml:space="preserve"> правила безопасности в природе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Закреплять знание о </w:t>
            </w:r>
            <w:r w:rsidR="009B0E00">
              <w:rPr>
                <w:rFonts w:ascii="Times New Roman" w:hAnsi="Times New Roman"/>
                <w:sz w:val="28"/>
                <w:szCs w:val="28"/>
              </w:rPr>
              <w:t>временах года, последовательности месяцев в году. Воспитывать бережное отношение к природе. Расширять представления детей об особенностях отражения осени в произведениях искусств</w:t>
            </w:r>
            <w:proofErr w:type="gramStart"/>
            <w:r w:rsidR="009B0E0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9B0E00">
              <w:rPr>
                <w:rFonts w:ascii="Times New Roman" w:hAnsi="Times New Roman"/>
                <w:sz w:val="28"/>
                <w:szCs w:val="28"/>
              </w:rPr>
              <w:t xml:space="preserve">поэтического, изобразительного музыкального). Расширение интереса детей к изображению осенних явлений в рисунках аппликации. Расширение представлений о творческих профессиях. Формирование первичных представлений об экосистеме, природных зонах. Расширение </w:t>
            </w:r>
            <w:r w:rsidR="008E4E88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r w:rsidR="009B0E00">
              <w:rPr>
                <w:rFonts w:ascii="Times New Roman" w:hAnsi="Times New Roman"/>
                <w:sz w:val="28"/>
                <w:szCs w:val="28"/>
              </w:rPr>
              <w:t xml:space="preserve"> о не живой природе.</w:t>
            </w:r>
          </w:p>
        </w:tc>
      </w:tr>
      <w:tr w:rsidR="00A97685" w:rsidTr="00995AC2">
        <w:tc>
          <w:tcPr>
            <w:tcW w:w="14786" w:type="dxa"/>
          </w:tcPr>
          <w:p w:rsidR="00A97685" w:rsidRDefault="00A97685" w:rsidP="003B43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="005B35C6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A97685">
              <w:rPr>
                <w:rFonts w:ascii="Times New Roman" w:hAnsi="Times New Roman"/>
                <w:sz w:val="28"/>
                <w:szCs w:val="28"/>
              </w:rPr>
              <w:t>»</w:t>
            </w:r>
            <w:r w:rsidR="00A26E89">
              <w:rPr>
                <w:rFonts w:ascii="Times New Roman" w:hAnsi="Times New Roman"/>
                <w:sz w:val="28"/>
                <w:szCs w:val="28"/>
              </w:rPr>
              <w:t>, выставка детского творчества</w:t>
            </w:r>
            <w:r w:rsidR="003B43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4385" w:rsidTr="003B4385">
        <w:trPr>
          <w:trHeight w:val="271"/>
        </w:trPr>
        <w:tc>
          <w:tcPr>
            <w:tcW w:w="14786" w:type="dxa"/>
            <w:tcBorders>
              <w:bottom w:val="single" w:sz="4" w:space="0" w:color="auto"/>
            </w:tcBorders>
          </w:tcPr>
          <w:p w:rsidR="003B4385" w:rsidRDefault="00D61618" w:rsidP="003B4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B4385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Ноябрь</w:t>
            </w:r>
          </w:p>
        </w:tc>
      </w:tr>
      <w:tr w:rsidR="003B4385" w:rsidTr="003B4385">
        <w:trPr>
          <w:trHeight w:val="367"/>
        </w:trPr>
        <w:tc>
          <w:tcPr>
            <w:tcW w:w="14786" w:type="dxa"/>
            <w:tcBorders>
              <w:top w:val="single" w:sz="4" w:space="0" w:color="auto"/>
            </w:tcBorders>
          </w:tcPr>
          <w:p w:rsidR="003B4385" w:rsidRDefault="003B4385" w:rsidP="003B43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5B35C6">
              <w:rPr>
                <w:rFonts w:ascii="Times New Roman" w:hAnsi="Times New Roman"/>
                <w:b/>
                <w:i/>
                <w:sz w:val="28"/>
                <w:szCs w:val="28"/>
              </w:rPr>
              <w:t>« Моё село, мой район, моя страна</w:t>
            </w:r>
            <w:r w:rsidRPr="00995AC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8854BD">
              <w:rPr>
                <w:rFonts w:ascii="Times New Roman" w:hAnsi="Times New Roman"/>
                <w:b/>
                <w:i/>
                <w:sz w:val="28"/>
                <w:szCs w:val="28"/>
              </w:rPr>
              <w:t>(1-2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r w:rsidR="00D616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B4385" w:rsidTr="003B4385">
        <w:tc>
          <w:tcPr>
            <w:tcW w:w="14786" w:type="dxa"/>
          </w:tcPr>
          <w:p w:rsidR="003B4385" w:rsidRDefault="003B4385" w:rsidP="005B35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="005B35C6" w:rsidRPr="005B35C6">
              <w:rPr>
                <w:rFonts w:ascii="Times New Roman" w:hAnsi="Times New Roman"/>
                <w:sz w:val="28"/>
                <w:szCs w:val="28"/>
              </w:rPr>
              <w:t>Расширение представление детей о родном крае. Продолжение знакомства с</w:t>
            </w:r>
            <w:r w:rsidR="005B35C6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достопримечательностями района, и Свердловской области. Воспитание любви к «Малой Родине», гордости за достижения своей страны. Воспитыва</w:t>
            </w:r>
            <w:r w:rsidR="00DA496A">
              <w:rPr>
                <w:rFonts w:ascii="Times New Roman" w:hAnsi="Times New Roman"/>
                <w:sz w:val="28"/>
                <w:szCs w:val="28"/>
              </w:rPr>
              <w:t>ть любовь к России</w:t>
            </w:r>
            <w:proofErr w:type="gramStart"/>
            <w:r w:rsidR="005B35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B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B35C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5B35C6">
              <w:rPr>
                <w:rFonts w:ascii="Times New Roman" w:hAnsi="Times New Roman"/>
                <w:sz w:val="28"/>
                <w:szCs w:val="28"/>
              </w:rPr>
              <w:t xml:space="preserve">ать </w:t>
            </w:r>
            <w:r w:rsidR="00E3249B">
              <w:rPr>
                <w:rFonts w:ascii="Times New Roman" w:hAnsi="Times New Roman"/>
                <w:sz w:val="28"/>
                <w:szCs w:val="28"/>
              </w:rPr>
              <w:t>понятия что земля наш общий дом</w:t>
            </w:r>
            <w:r w:rsidR="005B35C6">
              <w:rPr>
                <w:rFonts w:ascii="Times New Roman" w:hAnsi="Times New Roman"/>
                <w:sz w:val="28"/>
                <w:szCs w:val="28"/>
              </w:rPr>
              <w:t>. Воспитывать уважение к народам Урала.</w:t>
            </w:r>
          </w:p>
        </w:tc>
      </w:tr>
      <w:tr w:rsidR="003B4385" w:rsidTr="003B4385">
        <w:tc>
          <w:tcPr>
            <w:tcW w:w="14786" w:type="dxa"/>
          </w:tcPr>
          <w:p w:rsidR="003B4385" w:rsidRDefault="003B4385" w:rsidP="003B43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8854BD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  <w:r w:rsidR="008E4E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4385" w:rsidTr="003B4385">
        <w:tc>
          <w:tcPr>
            <w:tcW w:w="14786" w:type="dxa"/>
          </w:tcPr>
          <w:p w:rsidR="003B4385" w:rsidRDefault="008854BD" w:rsidP="00885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«День народного единства» (3</w:t>
            </w:r>
            <w:r w:rsidR="00C6293B">
              <w:rPr>
                <w:rFonts w:ascii="Times New Roman" w:hAnsi="Times New Roman"/>
                <w:b/>
                <w:sz w:val="28"/>
                <w:szCs w:val="28"/>
              </w:rPr>
              <w:t>неделя октября -2 неделя ноября</w:t>
            </w:r>
            <w:r w:rsidR="003B438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3B4385" w:rsidTr="003B4385">
        <w:tc>
          <w:tcPr>
            <w:tcW w:w="14786" w:type="dxa"/>
          </w:tcPr>
          <w:p w:rsidR="003B4385" w:rsidRDefault="003B4385" w:rsidP="008854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="008854BD" w:rsidRPr="008854BD">
              <w:rPr>
                <w:rFonts w:ascii="Times New Roman" w:hAnsi="Times New Roman"/>
                <w:sz w:val="28"/>
                <w:szCs w:val="28"/>
              </w:rPr>
              <w:t>Расширение представления детей о родной стране</w:t>
            </w:r>
            <w:r w:rsidR="00BD2F16">
              <w:rPr>
                <w:rFonts w:ascii="Times New Roman" w:hAnsi="Times New Roman"/>
                <w:sz w:val="28"/>
                <w:szCs w:val="28"/>
              </w:rPr>
              <w:t>, о государственных праздниках, развивать интерес к истории своей страны, воспитывать гордость за свою страну, любви к ней. Знакомить с историей России, гербом, флагом, гимном. Воспитание интереса к разн</w:t>
            </w:r>
            <w:r w:rsidR="00D61618">
              <w:rPr>
                <w:rFonts w:ascii="Times New Roman" w:hAnsi="Times New Roman"/>
                <w:sz w:val="28"/>
                <w:szCs w:val="28"/>
              </w:rPr>
              <w:t xml:space="preserve">ым национальностям и </w:t>
            </w:r>
            <w:r w:rsidR="00BD2F16">
              <w:rPr>
                <w:rFonts w:ascii="Times New Roman" w:hAnsi="Times New Roman"/>
                <w:sz w:val="28"/>
                <w:szCs w:val="28"/>
              </w:rPr>
              <w:t xml:space="preserve"> обычаям.</w:t>
            </w:r>
          </w:p>
        </w:tc>
      </w:tr>
      <w:tr w:rsidR="003B4385" w:rsidTr="003B4385">
        <w:tc>
          <w:tcPr>
            <w:tcW w:w="14786" w:type="dxa"/>
          </w:tcPr>
          <w:p w:rsidR="003B4385" w:rsidRDefault="003B4385" w:rsidP="003B43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Праздник «</w:t>
            </w:r>
            <w:r w:rsidR="00C6293B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выставка детского творчества.</w:t>
            </w:r>
          </w:p>
        </w:tc>
      </w:tr>
      <w:tr w:rsidR="00C6293B" w:rsidTr="003B4385">
        <w:tc>
          <w:tcPr>
            <w:tcW w:w="14786" w:type="dxa"/>
          </w:tcPr>
          <w:p w:rsidR="00C6293B" w:rsidRDefault="008E4E88" w:rsidP="00F6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 -</w:t>
            </w:r>
            <w:r w:rsidR="00E324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C6293B">
              <w:rPr>
                <w:rFonts w:ascii="Times New Roman" w:hAnsi="Times New Roman"/>
                <w:b/>
                <w:sz w:val="28"/>
                <w:szCs w:val="28"/>
              </w:rPr>
              <w:t xml:space="preserve">екабрь </w:t>
            </w:r>
          </w:p>
        </w:tc>
      </w:tr>
      <w:tr w:rsidR="00C6293B" w:rsidTr="003B4385">
        <w:tc>
          <w:tcPr>
            <w:tcW w:w="14786" w:type="dxa"/>
          </w:tcPr>
          <w:p w:rsidR="00C6293B" w:rsidRDefault="00C6293B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57E4F">
              <w:rPr>
                <w:rFonts w:ascii="Times New Roman" w:hAnsi="Times New Roman"/>
                <w:b/>
                <w:i/>
                <w:sz w:val="28"/>
                <w:szCs w:val="28"/>
              </w:rPr>
              <w:t>«Новый год</w:t>
            </w:r>
            <w:r w:rsidRPr="00995AC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(3 неделя ноября – 4 неделя декабря)</w:t>
            </w:r>
          </w:p>
        </w:tc>
      </w:tr>
      <w:tr w:rsidR="00C6293B" w:rsidTr="003B4385">
        <w:tc>
          <w:tcPr>
            <w:tcW w:w="14786" w:type="dxa"/>
          </w:tcPr>
          <w:p w:rsidR="00C6293B" w:rsidRDefault="00C6293B" w:rsidP="00C629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C6293B">
              <w:rPr>
                <w:rFonts w:ascii="Times New Roman" w:hAnsi="Times New Roman"/>
                <w:sz w:val="28"/>
                <w:szCs w:val="28"/>
              </w:rPr>
              <w:t>Привлечение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активному и разнообразному участию к празднику и его проведению. Подде</w:t>
            </w:r>
            <w:r w:rsidR="00CE3DC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жание чувства удовлетворенности, возникающие при участии в коллективной предпраздничной деятельности. Знакомство дошкольников с основами праздничной культуры. Формирование эмоционального положительного отношения к предстоящему празднику</w:t>
            </w:r>
            <w:r w:rsidR="00D76F47">
              <w:rPr>
                <w:rFonts w:ascii="Times New Roman" w:hAnsi="Times New Roman"/>
                <w:sz w:val="28"/>
                <w:szCs w:val="28"/>
              </w:rPr>
              <w:t xml:space="preserve">. Желание активно участвовать к его подготовке. Поощрение стремления поздравить </w:t>
            </w:r>
            <w:proofErr w:type="gramStart"/>
            <w:r w:rsidR="00D76F47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="00D76F47">
              <w:rPr>
                <w:rFonts w:ascii="Times New Roman" w:hAnsi="Times New Roman"/>
                <w:sz w:val="28"/>
                <w:szCs w:val="28"/>
              </w:rPr>
              <w:t xml:space="preserve"> с праздником, преподнести подарки, сделанные своими руками. Продолжить знакомить с традициями празднования </w:t>
            </w:r>
            <w:r w:rsidR="00D76F47">
              <w:rPr>
                <w:rFonts w:ascii="Times New Roman" w:hAnsi="Times New Roman"/>
                <w:sz w:val="28"/>
                <w:szCs w:val="28"/>
              </w:rPr>
              <w:lastRenderedPageBreak/>
              <w:t>Нового года в различных странах.</w:t>
            </w:r>
          </w:p>
        </w:tc>
      </w:tr>
      <w:tr w:rsidR="00C6293B" w:rsidTr="003B4385">
        <w:tc>
          <w:tcPr>
            <w:tcW w:w="14786" w:type="dxa"/>
          </w:tcPr>
          <w:p w:rsidR="00C6293B" w:rsidRDefault="00C6293B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Итоговое мероприятие: </w:t>
            </w:r>
            <w:r w:rsidR="002B0C00">
              <w:rPr>
                <w:rFonts w:ascii="Times New Roman" w:hAnsi="Times New Roman"/>
                <w:sz w:val="28"/>
                <w:szCs w:val="28"/>
              </w:rPr>
              <w:t>Праздник «Новый год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»</w:t>
            </w:r>
            <w:r w:rsidR="002B0C00">
              <w:rPr>
                <w:rFonts w:ascii="Times New Roman" w:hAnsi="Times New Roman"/>
                <w:sz w:val="28"/>
                <w:szCs w:val="28"/>
              </w:rPr>
              <w:t>, выставка детского творчества</w:t>
            </w:r>
          </w:p>
        </w:tc>
      </w:tr>
      <w:tr w:rsidR="002B0C00" w:rsidTr="003B4385">
        <w:tc>
          <w:tcPr>
            <w:tcW w:w="14786" w:type="dxa"/>
          </w:tcPr>
          <w:p w:rsidR="002B0C00" w:rsidRDefault="002B0C00" w:rsidP="002B0C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C6293B" w:rsidTr="003B4385">
        <w:tc>
          <w:tcPr>
            <w:tcW w:w="14786" w:type="dxa"/>
          </w:tcPr>
          <w:p w:rsidR="00C6293B" w:rsidRDefault="002B0C00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«Зима» (1</w:t>
            </w:r>
            <w:r w:rsidR="00C6293B">
              <w:rPr>
                <w:rFonts w:ascii="Times New Roman" w:hAnsi="Times New Roman"/>
                <w:b/>
                <w:sz w:val="28"/>
                <w:szCs w:val="28"/>
              </w:rPr>
              <w:t>-4 недели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  <w:r w:rsidR="00C6293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C6293B" w:rsidTr="003B4385">
        <w:tc>
          <w:tcPr>
            <w:tcW w:w="14786" w:type="dxa"/>
          </w:tcPr>
          <w:p w:rsidR="00C6293B" w:rsidRDefault="00C6293B" w:rsidP="002B0C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="002B0C00" w:rsidRPr="002B0C00">
              <w:rPr>
                <w:rFonts w:ascii="Times New Roman" w:hAnsi="Times New Roman"/>
                <w:sz w:val="28"/>
                <w:szCs w:val="28"/>
              </w:rPr>
              <w:t>Продолжать знакомить детей</w:t>
            </w:r>
            <w:r w:rsidR="00CE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C00" w:rsidRPr="002B0C00">
              <w:rPr>
                <w:rFonts w:ascii="Times New Roman" w:hAnsi="Times New Roman"/>
                <w:sz w:val="28"/>
                <w:szCs w:val="28"/>
              </w:rPr>
              <w:t>с зимой, зимними видами спорта. Расширять и обогащать знания детей об</w:t>
            </w:r>
            <w:r w:rsidR="00CE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C00" w:rsidRPr="002B0C00">
              <w:rPr>
                <w:rFonts w:ascii="Times New Roman" w:hAnsi="Times New Roman"/>
                <w:sz w:val="28"/>
                <w:szCs w:val="28"/>
              </w:rPr>
              <w:t>особенностях зимней природы, деятельности людей.</w:t>
            </w:r>
            <w:r w:rsidR="002B0C00">
              <w:rPr>
                <w:rFonts w:ascii="Times New Roman" w:hAnsi="Times New Roman"/>
                <w:sz w:val="28"/>
                <w:szCs w:val="28"/>
              </w:rPr>
              <w:t xml:space="preserve"> Формировать исследовательские навыки. Знакомить с природой Арктики и Антарктики. Формировать об особенностях зимы в разных широтах.</w:t>
            </w:r>
          </w:p>
        </w:tc>
      </w:tr>
      <w:tr w:rsidR="00C6293B" w:rsidTr="003B4385">
        <w:tc>
          <w:tcPr>
            <w:tcW w:w="14786" w:type="dxa"/>
          </w:tcPr>
          <w:p w:rsidR="00C6293B" w:rsidRDefault="00C6293B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Праздник «</w:t>
            </w:r>
            <w:r w:rsidR="00AB3702">
              <w:rPr>
                <w:rFonts w:ascii="Times New Roman" w:hAnsi="Times New Roman"/>
                <w:sz w:val="28"/>
                <w:szCs w:val="28"/>
              </w:rPr>
              <w:t>Зимняя олимпиада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выставка детского творчества.</w:t>
            </w:r>
          </w:p>
        </w:tc>
      </w:tr>
      <w:tr w:rsidR="00AB3702" w:rsidTr="003B4385">
        <w:tc>
          <w:tcPr>
            <w:tcW w:w="14786" w:type="dxa"/>
          </w:tcPr>
          <w:p w:rsidR="00AB3702" w:rsidRPr="0090249E" w:rsidRDefault="008E4E88" w:rsidP="00F6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E3829" w:rsidRPr="0090249E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</w:tr>
      <w:tr w:rsidR="00AB3702" w:rsidTr="003B4385">
        <w:tc>
          <w:tcPr>
            <w:tcW w:w="14786" w:type="dxa"/>
          </w:tcPr>
          <w:p w:rsidR="00AB3702" w:rsidRPr="0090249E" w:rsidRDefault="00AB3702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49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0E3829" w:rsidRPr="0090249E">
              <w:rPr>
                <w:rFonts w:ascii="Times New Roman" w:hAnsi="Times New Roman"/>
                <w:b/>
                <w:i/>
                <w:sz w:val="28"/>
                <w:szCs w:val="28"/>
              </w:rPr>
              <w:t>«День защитников отечества</w:t>
            </w:r>
            <w:r w:rsidRPr="0090249E">
              <w:rPr>
                <w:rFonts w:ascii="Times New Roman" w:hAnsi="Times New Roman"/>
                <w:b/>
                <w:i/>
                <w:sz w:val="28"/>
                <w:szCs w:val="28"/>
              </w:rPr>
              <w:t>»(</w:t>
            </w:r>
            <w:r w:rsidR="000E3829" w:rsidRPr="0090249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9024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</w:t>
            </w:r>
            <w:r w:rsidR="000E3829" w:rsidRPr="009024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3неделя</w:t>
            </w:r>
            <w:r w:rsidRPr="0090249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AB3702" w:rsidTr="003B4385">
        <w:tc>
          <w:tcPr>
            <w:tcW w:w="14786" w:type="dxa"/>
          </w:tcPr>
          <w:p w:rsidR="00AB3702" w:rsidRDefault="00AB3702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="00F62CA0" w:rsidRPr="00F62CA0">
              <w:rPr>
                <w:rFonts w:ascii="Times New Roman" w:hAnsi="Times New Roman"/>
                <w:sz w:val="28"/>
                <w:szCs w:val="28"/>
              </w:rPr>
              <w:t>Расширение предста</w:t>
            </w:r>
            <w:r w:rsidR="00457E4F">
              <w:rPr>
                <w:rFonts w:ascii="Times New Roman" w:hAnsi="Times New Roman"/>
                <w:sz w:val="28"/>
                <w:szCs w:val="28"/>
              </w:rPr>
              <w:t>вления детей о</w:t>
            </w:r>
            <w:r w:rsidR="00F62CA0">
              <w:rPr>
                <w:rFonts w:ascii="Times New Roman" w:hAnsi="Times New Roman"/>
                <w:sz w:val="28"/>
                <w:szCs w:val="28"/>
              </w:rPr>
              <w:t xml:space="preserve"> Российской арми</w:t>
            </w:r>
            <w:r w:rsidR="00F62CA0" w:rsidRPr="00F62CA0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="00F62CA0">
              <w:rPr>
                <w:rFonts w:ascii="Times New Roman" w:hAnsi="Times New Roman"/>
                <w:sz w:val="28"/>
                <w:szCs w:val="28"/>
              </w:rPr>
              <w:t>Продолжать знакомить с родами войс</w:t>
            </w:r>
            <w:proofErr w:type="gramStart"/>
            <w:r w:rsidR="00F62CA0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="00F62CA0">
              <w:rPr>
                <w:rFonts w:ascii="Times New Roman" w:hAnsi="Times New Roman"/>
                <w:sz w:val="28"/>
                <w:szCs w:val="28"/>
              </w:rPr>
              <w:t>пехота, морские, воздушные, танковые, артиллерийские войска) об военной технике. Расширение гендерных представлений, формирование у мальчиков стремления быть сильными смелыми, защищать девочек, у девочек воспитывать уважение к мальчикам как к будущим защитникам о</w:t>
            </w:r>
            <w:r w:rsidR="00676B3C">
              <w:rPr>
                <w:rFonts w:ascii="Times New Roman" w:hAnsi="Times New Roman"/>
                <w:sz w:val="28"/>
                <w:szCs w:val="28"/>
              </w:rPr>
              <w:t>течества. Воспитывать патриотизм, любовь к Родине</w:t>
            </w:r>
            <w:r w:rsidR="00F62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3702" w:rsidTr="003B4385">
        <w:tc>
          <w:tcPr>
            <w:tcW w:w="14786" w:type="dxa"/>
          </w:tcPr>
          <w:p w:rsidR="00AB3702" w:rsidRDefault="00AB3702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AD7C72">
              <w:rPr>
                <w:rFonts w:ascii="Times New Roman" w:hAnsi="Times New Roman"/>
                <w:sz w:val="28"/>
                <w:szCs w:val="28"/>
              </w:rPr>
              <w:t>Праздник «Защитники отечества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выставка детского творчества</w:t>
            </w:r>
          </w:p>
        </w:tc>
      </w:tr>
      <w:tr w:rsidR="00AB3702" w:rsidTr="003B4385">
        <w:tc>
          <w:tcPr>
            <w:tcW w:w="14786" w:type="dxa"/>
          </w:tcPr>
          <w:p w:rsidR="00AB3702" w:rsidRDefault="008E4E88" w:rsidP="00F6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 - М</w:t>
            </w:r>
            <w:r w:rsidR="00AD7C72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</w:tc>
      </w:tr>
      <w:tr w:rsidR="00AB3702" w:rsidTr="003B4385">
        <w:tc>
          <w:tcPr>
            <w:tcW w:w="14786" w:type="dxa"/>
          </w:tcPr>
          <w:p w:rsidR="00AB3702" w:rsidRDefault="00AD7C72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«Международный женский день» (4 неделя </w:t>
            </w:r>
            <w:r w:rsidR="00A95819">
              <w:rPr>
                <w:rFonts w:ascii="Times New Roman" w:hAnsi="Times New Roman"/>
                <w:b/>
                <w:sz w:val="28"/>
                <w:szCs w:val="28"/>
              </w:rPr>
              <w:t xml:space="preserve">февраля </w:t>
            </w:r>
            <w:r w:rsidR="00AB370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неделя марта</w:t>
            </w:r>
            <w:r w:rsidR="00AB3702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AB3702" w:rsidTr="003B4385">
        <w:tc>
          <w:tcPr>
            <w:tcW w:w="14786" w:type="dxa"/>
          </w:tcPr>
          <w:p w:rsidR="00AB3702" w:rsidRDefault="00AB3702" w:rsidP="00AD7C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2B0C00">
              <w:rPr>
                <w:rFonts w:ascii="Times New Roman" w:hAnsi="Times New Roman"/>
                <w:sz w:val="28"/>
                <w:szCs w:val="28"/>
              </w:rPr>
              <w:t>Продолжать знакомить детей</w:t>
            </w:r>
            <w:r w:rsidR="00CE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C72" w:rsidRPr="00AD7C72">
              <w:rPr>
                <w:rFonts w:ascii="Times New Roman" w:hAnsi="Times New Roman"/>
                <w:sz w:val="28"/>
                <w:szCs w:val="28"/>
              </w:rPr>
              <w:t>с женскими профессиями (профессии работников детского сада,</w:t>
            </w:r>
            <w:r w:rsidR="00457E4F">
              <w:rPr>
                <w:rFonts w:ascii="Times New Roman" w:hAnsi="Times New Roman"/>
                <w:sz w:val="28"/>
                <w:szCs w:val="28"/>
              </w:rPr>
              <w:t xml:space="preserve"> школы, библиотеки, </w:t>
            </w:r>
            <w:proofErr w:type="spellStart"/>
            <w:r w:rsidR="00457E4F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="00457E4F">
              <w:rPr>
                <w:rFonts w:ascii="Times New Roman" w:hAnsi="Times New Roman"/>
                <w:sz w:val="28"/>
                <w:szCs w:val="28"/>
              </w:rPr>
              <w:t>, фермы</w:t>
            </w:r>
            <w:r w:rsidR="00AD7C72" w:rsidRPr="00AD7C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7E4F">
              <w:rPr>
                <w:rFonts w:ascii="Times New Roman" w:hAnsi="Times New Roman"/>
                <w:sz w:val="28"/>
                <w:szCs w:val="28"/>
              </w:rPr>
              <w:t xml:space="preserve"> рассказать о труде мамы)</w:t>
            </w:r>
            <w:r w:rsidR="00AD7C72">
              <w:rPr>
                <w:rFonts w:ascii="Times New Roman" w:hAnsi="Times New Roman"/>
                <w:sz w:val="28"/>
                <w:szCs w:val="28"/>
              </w:rPr>
              <w:t>. Воспитывать любовь и внимательное отношение к маме, бабушке</w:t>
            </w:r>
            <w:r w:rsidR="00AD7C72" w:rsidRPr="00AD7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7C72">
              <w:rPr>
                <w:rFonts w:ascii="Times New Roman" w:hAnsi="Times New Roman"/>
                <w:sz w:val="28"/>
                <w:szCs w:val="28"/>
              </w:rPr>
              <w:t>Расширять гендерное представление  (воспитание у мальчиков представление об уважительном отношении к девочкам</w:t>
            </w:r>
            <w:r w:rsidR="00457E4F">
              <w:rPr>
                <w:rFonts w:ascii="Times New Roman" w:hAnsi="Times New Roman"/>
                <w:sz w:val="28"/>
                <w:szCs w:val="28"/>
              </w:rPr>
              <w:t>)</w:t>
            </w:r>
            <w:r w:rsidR="00AD7C72">
              <w:rPr>
                <w:rFonts w:ascii="Times New Roman" w:hAnsi="Times New Roman"/>
                <w:sz w:val="28"/>
                <w:szCs w:val="28"/>
              </w:rPr>
              <w:t xml:space="preserve">. Закреплять умение и желание изготовлять подарки мамам и бабушкам. </w:t>
            </w:r>
          </w:p>
        </w:tc>
      </w:tr>
      <w:tr w:rsidR="00AB3702" w:rsidTr="003B4385">
        <w:tc>
          <w:tcPr>
            <w:tcW w:w="14786" w:type="dxa"/>
          </w:tcPr>
          <w:p w:rsidR="00AB3702" w:rsidRDefault="00AB3702" w:rsidP="00F62C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Праздник «</w:t>
            </w:r>
            <w:r w:rsidR="00DC15E1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  <w:r w:rsidRPr="00A976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выставка детского творчества.</w:t>
            </w:r>
          </w:p>
        </w:tc>
      </w:tr>
      <w:tr w:rsidR="0090249E" w:rsidTr="003B4385">
        <w:tc>
          <w:tcPr>
            <w:tcW w:w="14786" w:type="dxa"/>
          </w:tcPr>
          <w:p w:rsidR="0090249E" w:rsidRDefault="0090249E" w:rsidP="00D31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0249E" w:rsidTr="003B4385">
        <w:tc>
          <w:tcPr>
            <w:tcW w:w="14786" w:type="dxa"/>
          </w:tcPr>
          <w:p w:rsidR="0090249E" w:rsidRDefault="0090249E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A95819">
              <w:rPr>
                <w:rFonts w:ascii="Times New Roman" w:hAnsi="Times New Roman"/>
                <w:b/>
                <w:sz w:val="28"/>
                <w:szCs w:val="28"/>
              </w:rPr>
              <w:t xml:space="preserve">ема: «Народная культура и традиции» (2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A95819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неделя марта).</w:t>
            </w:r>
          </w:p>
        </w:tc>
      </w:tr>
      <w:tr w:rsidR="0090249E" w:rsidTr="003B4385">
        <w:tc>
          <w:tcPr>
            <w:tcW w:w="14786" w:type="dxa"/>
          </w:tcPr>
          <w:p w:rsidR="0090249E" w:rsidRDefault="0090249E" w:rsidP="00A958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proofErr w:type="gramStart"/>
            <w:r w:rsidR="00457E4F">
              <w:rPr>
                <w:rFonts w:ascii="Times New Roman" w:hAnsi="Times New Roman"/>
                <w:sz w:val="28"/>
                <w:szCs w:val="28"/>
              </w:rPr>
              <w:t>Продолжать знакомить</w:t>
            </w:r>
            <w:r w:rsidR="00A95819" w:rsidRPr="00A95819">
              <w:rPr>
                <w:rFonts w:ascii="Times New Roman" w:hAnsi="Times New Roman"/>
                <w:sz w:val="28"/>
                <w:szCs w:val="28"/>
              </w:rPr>
              <w:t xml:space="preserve"> с народными трад</w:t>
            </w:r>
            <w:r w:rsidR="00A95819">
              <w:rPr>
                <w:rFonts w:ascii="Times New Roman" w:hAnsi="Times New Roman"/>
                <w:sz w:val="28"/>
                <w:szCs w:val="28"/>
              </w:rPr>
              <w:t>ициями и обычаями, с наро</w:t>
            </w:r>
            <w:r w:rsidR="00CE3DCE">
              <w:rPr>
                <w:rFonts w:ascii="Times New Roman" w:hAnsi="Times New Roman"/>
                <w:sz w:val="28"/>
                <w:szCs w:val="28"/>
              </w:rPr>
              <w:t>д</w:t>
            </w:r>
            <w:r w:rsidR="00A95819">
              <w:rPr>
                <w:rFonts w:ascii="Times New Roman" w:hAnsi="Times New Roman"/>
                <w:sz w:val="28"/>
                <w:szCs w:val="28"/>
              </w:rPr>
              <w:t>но-деко</w:t>
            </w:r>
            <w:r w:rsidR="00A95819" w:rsidRPr="00A95819">
              <w:rPr>
                <w:rFonts w:ascii="Times New Roman" w:hAnsi="Times New Roman"/>
                <w:sz w:val="28"/>
                <w:szCs w:val="28"/>
              </w:rPr>
              <w:t>ративным искусством</w:t>
            </w:r>
            <w:r w:rsidR="00A95819">
              <w:rPr>
                <w:rFonts w:ascii="Times New Roman" w:hAnsi="Times New Roman"/>
                <w:sz w:val="28"/>
                <w:szCs w:val="28"/>
              </w:rPr>
              <w:t xml:space="preserve"> (урало-сибирская роспись, </w:t>
            </w:r>
            <w:proofErr w:type="spellStart"/>
            <w:r w:rsidR="00A95819">
              <w:rPr>
                <w:rFonts w:ascii="Times New Roman" w:hAnsi="Times New Roman"/>
                <w:sz w:val="28"/>
                <w:szCs w:val="28"/>
              </w:rPr>
              <w:t>Тагильские</w:t>
            </w:r>
            <w:proofErr w:type="spellEnd"/>
            <w:r w:rsidR="00A95819">
              <w:rPr>
                <w:rFonts w:ascii="Times New Roman" w:hAnsi="Times New Roman"/>
                <w:sz w:val="28"/>
                <w:szCs w:val="28"/>
              </w:rPr>
              <w:t xml:space="preserve"> подносы, </w:t>
            </w:r>
            <w:proofErr w:type="spellStart"/>
            <w:r w:rsidR="00A95819">
              <w:rPr>
                <w:rFonts w:ascii="Times New Roman" w:hAnsi="Times New Roman"/>
                <w:sz w:val="28"/>
                <w:szCs w:val="28"/>
              </w:rPr>
              <w:t>Каслинское</w:t>
            </w:r>
            <w:proofErr w:type="spellEnd"/>
            <w:r w:rsidR="00A95819">
              <w:rPr>
                <w:rFonts w:ascii="Times New Roman" w:hAnsi="Times New Roman"/>
                <w:sz w:val="28"/>
                <w:szCs w:val="28"/>
              </w:rPr>
              <w:t xml:space="preserve"> литьё,  и т</w:t>
            </w:r>
            <w:r w:rsidR="00E3249B">
              <w:rPr>
                <w:rFonts w:ascii="Times New Roman" w:hAnsi="Times New Roman"/>
                <w:sz w:val="28"/>
                <w:szCs w:val="28"/>
              </w:rPr>
              <w:t>.</w:t>
            </w:r>
            <w:r w:rsidR="00A95819">
              <w:rPr>
                <w:rFonts w:ascii="Times New Roman" w:hAnsi="Times New Roman"/>
                <w:sz w:val="28"/>
                <w:szCs w:val="28"/>
              </w:rPr>
              <w:t>д.</w:t>
            </w:r>
            <w:proofErr w:type="gramEnd"/>
            <w:r w:rsidR="00A95819">
              <w:rPr>
                <w:rFonts w:ascii="Times New Roman" w:hAnsi="Times New Roman"/>
                <w:sz w:val="28"/>
                <w:szCs w:val="28"/>
              </w:rPr>
              <w:t xml:space="preserve"> Продолжение</w:t>
            </w:r>
            <w:r w:rsidR="00E3249B">
              <w:rPr>
                <w:rFonts w:ascii="Times New Roman" w:hAnsi="Times New Roman"/>
                <w:sz w:val="28"/>
                <w:szCs w:val="28"/>
              </w:rPr>
              <w:t xml:space="preserve"> знакомства с народными песнями</w:t>
            </w:r>
            <w:r w:rsidR="00A95819">
              <w:rPr>
                <w:rFonts w:ascii="Times New Roman" w:hAnsi="Times New Roman"/>
                <w:sz w:val="28"/>
                <w:szCs w:val="28"/>
              </w:rPr>
              <w:t>, танцами</w:t>
            </w:r>
            <w:r w:rsidR="008D786B">
              <w:rPr>
                <w:rFonts w:ascii="Times New Roman" w:hAnsi="Times New Roman"/>
                <w:sz w:val="28"/>
                <w:szCs w:val="28"/>
              </w:rPr>
              <w:t>, сказами, з</w:t>
            </w:r>
            <w:r w:rsidR="00A95819">
              <w:rPr>
                <w:rFonts w:ascii="Times New Roman" w:hAnsi="Times New Roman"/>
                <w:sz w:val="28"/>
                <w:szCs w:val="28"/>
              </w:rPr>
              <w:t>н</w:t>
            </w:r>
            <w:r w:rsidR="008D786B">
              <w:rPr>
                <w:rFonts w:ascii="Times New Roman" w:hAnsi="Times New Roman"/>
                <w:sz w:val="28"/>
                <w:szCs w:val="28"/>
              </w:rPr>
              <w:t>а</w:t>
            </w:r>
            <w:r w:rsidR="00A95819">
              <w:rPr>
                <w:rFonts w:ascii="Times New Roman" w:hAnsi="Times New Roman"/>
                <w:sz w:val="28"/>
                <w:szCs w:val="28"/>
              </w:rPr>
              <w:t>комство с устным народным творчеством. Знакомить детей с полудрагоценными камнями Урал</w:t>
            </w:r>
            <w:proofErr w:type="gramStart"/>
            <w:r w:rsidR="00A95819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A95819">
              <w:rPr>
                <w:rFonts w:ascii="Times New Roman" w:hAnsi="Times New Roman"/>
                <w:sz w:val="28"/>
                <w:szCs w:val="28"/>
              </w:rPr>
              <w:t xml:space="preserve">малахит, сердолик, </w:t>
            </w:r>
            <w:r w:rsidR="008D786B">
              <w:rPr>
                <w:rFonts w:ascii="Times New Roman" w:hAnsi="Times New Roman"/>
                <w:sz w:val="28"/>
                <w:szCs w:val="28"/>
              </w:rPr>
              <w:t>и др.).Воспитание интереса и любви к родному краю.</w:t>
            </w:r>
          </w:p>
        </w:tc>
      </w:tr>
      <w:tr w:rsidR="0090249E" w:rsidTr="003B4385">
        <w:tc>
          <w:tcPr>
            <w:tcW w:w="14786" w:type="dxa"/>
          </w:tcPr>
          <w:p w:rsidR="00FF409E" w:rsidRDefault="0090249E" w:rsidP="00F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FF409E">
              <w:rPr>
                <w:rFonts w:ascii="Times New Roman" w:hAnsi="Times New Roman"/>
                <w:sz w:val="28"/>
                <w:szCs w:val="28"/>
              </w:rPr>
              <w:t>развлечение</w:t>
            </w:r>
            <w:r w:rsidR="00FF409E" w:rsidRPr="00FF409E">
              <w:rPr>
                <w:rFonts w:ascii="Times New Roman" w:hAnsi="Times New Roman"/>
                <w:sz w:val="28"/>
                <w:szCs w:val="28"/>
              </w:rPr>
              <w:t xml:space="preserve"> «Вечерки в светёлке</w:t>
            </w:r>
            <w:r w:rsidR="00FF409E" w:rsidRPr="00FF409E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FF409E" w:rsidTr="003B4385">
        <w:tc>
          <w:tcPr>
            <w:tcW w:w="14786" w:type="dxa"/>
          </w:tcPr>
          <w:p w:rsidR="00FF409E" w:rsidRDefault="00FF409E" w:rsidP="00D31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FF409E" w:rsidTr="003B4385">
        <w:tc>
          <w:tcPr>
            <w:tcW w:w="14786" w:type="dxa"/>
          </w:tcPr>
          <w:p w:rsidR="00FF409E" w:rsidRDefault="00FF409E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="00456058">
              <w:rPr>
                <w:rFonts w:ascii="Times New Roman" w:hAnsi="Times New Roman"/>
                <w:b/>
                <w:sz w:val="28"/>
                <w:szCs w:val="28"/>
              </w:rPr>
              <w:t>Весна»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</w:t>
            </w:r>
            <w:r w:rsidR="00456058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  <w:r w:rsidR="00456058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</w:tr>
      <w:tr w:rsidR="00FF409E" w:rsidTr="003B4385">
        <w:tc>
          <w:tcPr>
            <w:tcW w:w="14786" w:type="dxa"/>
          </w:tcPr>
          <w:p w:rsidR="00FF409E" w:rsidRDefault="00FF409E" w:rsidP="00A172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="00CE3D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7232" w:rsidRPr="00A17232">
              <w:rPr>
                <w:rFonts w:ascii="Times New Roman" w:hAnsi="Times New Roman"/>
                <w:sz w:val="28"/>
                <w:szCs w:val="28"/>
              </w:rPr>
              <w:t>Формирование у детей</w:t>
            </w:r>
            <w:r w:rsidR="00A17232">
              <w:rPr>
                <w:rFonts w:ascii="Times New Roman" w:hAnsi="Times New Roman"/>
                <w:sz w:val="28"/>
                <w:szCs w:val="28"/>
              </w:rPr>
              <w:t xml:space="preserve"> обобщенных представлений о весне, приспособленности животных и растений к изменениям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7232">
              <w:rPr>
                <w:rFonts w:ascii="Times New Roman" w:hAnsi="Times New Roman"/>
                <w:sz w:val="28"/>
                <w:szCs w:val="28"/>
              </w:rPr>
              <w:t xml:space="preserve"> Расширение знаний о характерных признаках весны</w:t>
            </w:r>
            <w:r w:rsidR="007C7195">
              <w:rPr>
                <w:rFonts w:ascii="Times New Roman" w:hAnsi="Times New Roman"/>
                <w:sz w:val="28"/>
                <w:szCs w:val="28"/>
              </w:rPr>
              <w:t>, о прилёте птиц, о связи между живой и не живой природой  сезонными видами труда, о весенних изменениях в природе.</w:t>
            </w:r>
          </w:p>
        </w:tc>
      </w:tr>
      <w:tr w:rsidR="00FF409E" w:rsidTr="003B4385">
        <w:tc>
          <w:tcPr>
            <w:tcW w:w="14786" w:type="dxa"/>
          </w:tcPr>
          <w:p w:rsidR="00FF409E" w:rsidRDefault="00FF409E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C75E9D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gramStart"/>
            <w:r w:rsidR="00C75E9D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 w:rsidRPr="00FF409E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C75E9D" w:rsidTr="003B4385">
        <w:tc>
          <w:tcPr>
            <w:tcW w:w="14786" w:type="dxa"/>
          </w:tcPr>
          <w:p w:rsidR="00C75E9D" w:rsidRDefault="00C75E9D" w:rsidP="00D31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="00E04B73">
              <w:rPr>
                <w:rFonts w:ascii="Times New Roman" w:hAnsi="Times New Roman"/>
                <w:b/>
                <w:sz w:val="28"/>
                <w:szCs w:val="28"/>
              </w:rPr>
              <w:t>-май</w:t>
            </w:r>
          </w:p>
        </w:tc>
      </w:tr>
      <w:tr w:rsidR="00C75E9D" w:rsidTr="003B4385">
        <w:tc>
          <w:tcPr>
            <w:tcW w:w="14786" w:type="dxa"/>
          </w:tcPr>
          <w:p w:rsidR="00C75E9D" w:rsidRDefault="00C75E9D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="00E04B73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(3неделя апреля  - 1 неделя мая).</w:t>
            </w:r>
          </w:p>
        </w:tc>
      </w:tr>
      <w:tr w:rsidR="00C75E9D" w:rsidTr="003B4385">
        <w:tc>
          <w:tcPr>
            <w:tcW w:w="14786" w:type="dxa"/>
          </w:tcPr>
          <w:p w:rsidR="00C75E9D" w:rsidRDefault="00C75E9D" w:rsidP="00E04B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="00E04B73" w:rsidRPr="00E04B73">
              <w:rPr>
                <w:rFonts w:ascii="Times New Roman" w:hAnsi="Times New Roman"/>
                <w:sz w:val="28"/>
                <w:szCs w:val="28"/>
              </w:rPr>
              <w:t>Знакомить и расширять знания детей</w:t>
            </w:r>
            <w:r w:rsidR="00CE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73" w:rsidRPr="00E04B73">
              <w:rPr>
                <w:rFonts w:ascii="Times New Roman" w:hAnsi="Times New Roman"/>
                <w:sz w:val="28"/>
                <w:szCs w:val="28"/>
              </w:rPr>
              <w:t>о героях Великой отечественной войны</w:t>
            </w:r>
            <w:r w:rsidR="00E04B73">
              <w:rPr>
                <w:rFonts w:ascii="Times New Roman" w:hAnsi="Times New Roman"/>
                <w:sz w:val="28"/>
                <w:szCs w:val="28"/>
              </w:rPr>
              <w:t>, о победе нашей страны. Знакомить с памятником павшим на ВОВ в селе и городе Ирбите, Екатеринбурге, Москве. Закрепить знания детей о родах войск, наградах родины. Воспитывать детей в духе патриотизма и любви к Родине, гордости за дедов и прадедов.</w:t>
            </w:r>
          </w:p>
        </w:tc>
      </w:tr>
      <w:tr w:rsidR="00C75E9D" w:rsidTr="003B4385">
        <w:tc>
          <w:tcPr>
            <w:tcW w:w="14786" w:type="dxa"/>
          </w:tcPr>
          <w:p w:rsidR="00C75E9D" w:rsidRDefault="00C75E9D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r w:rsidR="00D3129B">
              <w:rPr>
                <w:rFonts w:ascii="Times New Roman" w:hAnsi="Times New Roman"/>
                <w:sz w:val="28"/>
                <w:szCs w:val="28"/>
              </w:rPr>
              <w:t>здник «День Победы</w:t>
            </w:r>
            <w:r w:rsidRPr="00FF409E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D3129B" w:rsidTr="003B4385">
        <w:tc>
          <w:tcPr>
            <w:tcW w:w="14786" w:type="dxa"/>
          </w:tcPr>
          <w:p w:rsidR="00D3129B" w:rsidRDefault="00D3129B" w:rsidP="00D312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3129B" w:rsidTr="003B4385">
        <w:tc>
          <w:tcPr>
            <w:tcW w:w="14786" w:type="dxa"/>
          </w:tcPr>
          <w:p w:rsidR="00D3129B" w:rsidRDefault="00887B7C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«Лето. До свиданья детский сад</w:t>
            </w:r>
            <w:r w:rsidR="00D3129B">
              <w:rPr>
                <w:rFonts w:ascii="Times New Roman" w:hAnsi="Times New Roman"/>
                <w:b/>
                <w:sz w:val="28"/>
                <w:szCs w:val="28"/>
              </w:rPr>
              <w:t>» (2 -4 неделя мая).</w:t>
            </w:r>
          </w:p>
        </w:tc>
      </w:tr>
      <w:tr w:rsidR="00D3129B" w:rsidTr="003B4385">
        <w:tc>
          <w:tcPr>
            <w:tcW w:w="14786" w:type="dxa"/>
          </w:tcPr>
          <w:p w:rsidR="00D3129B" w:rsidRDefault="00D3129B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="00887B7C" w:rsidRPr="00887B7C">
              <w:rPr>
                <w:rFonts w:ascii="Times New Roman" w:hAnsi="Times New Roman"/>
                <w:sz w:val="28"/>
                <w:szCs w:val="28"/>
              </w:rPr>
              <w:t>Формир</w:t>
            </w:r>
            <w:r w:rsidR="00CE3DCE">
              <w:rPr>
                <w:rFonts w:ascii="Times New Roman" w:hAnsi="Times New Roman"/>
                <w:sz w:val="28"/>
                <w:szCs w:val="28"/>
              </w:rPr>
              <w:t xml:space="preserve">ование у детей представлений о </w:t>
            </w:r>
            <w:r w:rsidR="00887B7C" w:rsidRPr="00887B7C">
              <w:rPr>
                <w:rFonts w:ascii="Times New Roman" w:hAnsi="Times New Roman"/>
                <w:sz w:val="28"/>
                <w:szCs w:val="28"/>
              </w:rPr>
              <w:t xml:space="preserve"> лете как времени года, признаках лета. Расширение и обогащения представления о влиянии тепла на жизнь людей и природу. Воспитание любви к детскому саду и желание учиться в школе</w:t>
            </w:r>
            <w:r w:rsidR="00887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129B" w:rsidTr="003B4385">
        <w:tc>
          <w:tcPr>
            <w:tcW w:w="14786" w:type="dxa"/>
          </w:tcPr>
          <w:p w:rsidR="00D3129B" w:rsidRDefault="00D3129B" w:rsidP="00D312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мероприятие: </w:t>
            </w:r>
            <w:r w:rsidR="009E6B03">
              <w:rPr>
                <w:rFonts w:ascii="Times New Roman" w:hAnsi="Times New Roman"/>
                <w:sz w:val="28"/>
                <w:szCs w:val="28"/>
              </w:rPr>
              <w:t>Праздник «Выпу</w:t>
            </w:r>
            <w:proofErr w:type="gramStart"/>
            <w:r w:rsidR="009E6B03"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 w:rsidR="009E6B03">
              <w:rPr>
                <w:rFonts w:ascii="Times New Roman" w:hAnsi="Times New Roman"/>
                <w:sz w:val="28"/>
                <w:szCs w:val="28"/>
              </w:rPr>
              <w:t>олу</w:t>
            </w:r>
            <w:r w:rsidRPr="00FF409E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</w:tbl>
    <w:p w:rsidR="00F65020" w:rsidRPr="00F65020" w:rsidRDefault="00F65020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520" w:rsidRDefault="00182520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807" w:rsidRDefault="00E56807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001" w:rsidRDefault="002F0001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2C1" w:rsidRPr="002F0001" w:rsidRDefault="005D1341" w:rsidP="002F0001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01">
        <w:rPr>
          <w:rFonts w:ascii="Times New Roman" w:hAnsi="Times New Roman"/>
          <w:b/>
          <w:sz w:val="28"/>
          <w:szCs w:val="28"/>
        </w:rPr>
        <w:lastRenderedPageBreak/>
        <w:t>Циклограмма деятельности педагога по организации образовательного процесса в разновозрастной группе старшего дошкольного возраста с 4 до 7 лет.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31"/>
        <w:gridCol w:w="2655"/>
        <w:gridCol w:w="508"/>
        <w:gridCol w:w="511"/>
        <w:gridCol w:w="511"/>
        <w:gridCol w:w="511"/>
        <w:gridCol w:w="511"/>
        <w:gridCol w:w="514"/>
        <w:gridCol w:w="508"/>
        <w:gridCol w:w="509"/>
        <w:gridCol w:w="509"/>
        <w:gridCol w:w="509"/>
        <w:gridCol w:w="509"/>
        <w:gridCol w:w="518"/>
        <w:gridCol w:w="518"/>
        <w:gridCol w:w="518"/>
        <w:gridCol w:w="518"/>
        <w:gridCol w:w="518"/>
        <w:gridCol w:w="509"/>
        <w:gridCol w:w="509"/>
        <w:gridCol w:w="509"/>
        <w:gridCol w:w="509"/>
        <w:gridCol w:w="485"/>
        <w:gridCol w:w="479"/>
      </w:tblGrid>
      <w:tr w:rsidR="00182520" w:rsidRPr="00C36A86" w:rsidTr="0027181C">
        <w:trPr>
          <w:cantSplit/>
          <w:trHeight w:val="227"/>
        </w:trPr>
        <w:tc>
          <w:tcPr>
            <w:tcW w:w="1213" w:type="pct"/>
            <w:gridSpan w:val="2"/>
            <w:vMerge w:val="restart"/>
            <w:tcBorders>
              <w:right w:val="single" w:sz="4" w:space="0" w:color="auto"/>
            </w:tcBorders>
          </w:tcPr>
          <w:p w:rsidR="00182520" w:rsidRPr="00C36A86" w:rsidRDefault="00182520" w:rsidP="00A34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36A86">
              <w:rPr>
                <w:rFonts w:ascii="Times New Roman" w:hAnsi="Times New Roman"/>
                <w:b/>
                <w:sz w:val="22"/>
                <w:szCs w:val="22"/>
              </w:rPr>
              <w:t>Дни недели\ виды деятельности</w:t>
            </w:r>
          </w:p>
        </w:tc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6A86">
              <w:rPr>
                <w:rFonts w:ascii="Times New Roman" w:hAnsi="Times New Roman"/>
                <w:b/>
                <w:sz w:val="22"/>
                <w:szCs w:val="22"/>
              </w:rPr>
              <w:t>занятия</w:t>
            </w:r>
          </w:p>
        </w:tc>
        <w:tc>
          <w:tcPr>
            <w:tcW w:w="866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2520" w:rsidRPr="00C36A86" w:rsidRDefault="00182520" w:rsidP="00182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6A86">
              <w:rPr>
                <w:rFonts w:ascii="Times New Roman" w:hAnsi="Times New Roman"/>
                <w:b/>
                <w:sz w:val="22"/>
                <w:szCs w:val="22"/>
              </w:rPr>
              <w:t>наб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C36A86">
              <w:rPr>
                <w:rFonts w:ascii="Times New Roman" w:hAnsi="Times New Roman"/>
                <w:b/>
                <w:sz w:val="22"/>
                <w:szCs w:val="22"/>
              </w:rPr>
              <w:t>юдения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Воспитание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к.г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навыков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беседы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худож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 литературы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875" w:type="pct"/>
            <w:gridSpan w:val="5"/>
            <w:tcBorders>
              <w:bottom w:val="single" w:sz="4" w:space="0" w:color="auto"/>
            </w:tcBorders>
          </w:tcPr>
          <w:p w:rsidR="00182520" w:rsidRPr="00C36A86" w:rsidRDefault="00182520" w:rsidP="001825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Игровая деятельность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конструирование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Самообслуживание и элементарны</w:t>
            </w:r>
            <w:r w:rsidR="00F4307C">
              <w:rPr>
                <w:rFonts w:ascii="Times New Roman" w:hAnsi="Times New Roman"/>
                <w:b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бытовой труд</w:t>
            </w:r>
          </w:p>
        </w:tc>
        <w:tc>
          <w:tcPr>
            <w:tcW w:w="172" w:type="pct"/>
            <w:vMerge w:val="restart"/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72" w:type="pct"/>
            <w:vMerge w:val="restart"/>
            <w:tcBorders>
              <w:right w:val="single" w:sz="4" w:space="0" w:color="auto"/>
            </w:tcBorders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Театрализованная деятельность</w:t>
            </w:r>
          </w:p>
        </w:tc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2520" w:rsidRPr="00C36A86" w:rsidRDefault="00182520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Слушанье музыки</w:t>
            </w:r>
          </w:p>
        </w:tc>
        <w:tc>
          <w:tcPr>
            <w:tcW w:w="164" w:type="pct"/>
            <w:vMerge w:val="restart"/>
            <w:tcBorders>
              <w:left w:val="single" w:sz="4" w:space="0" w:color="auto"/>
            </w:tcBorders>
            <w:textDirection w:val="btLr"/>
          </w:tcPr>
          <w:p w:rsidR="00182520" w:rsidRPr="00C36A86" w:rsidRDefault="00F4307C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Праздники/развлечения</w:t>
            </w:r>
          </w:p>
        </w:tc>
      </w:tr>
      <w:tr w:rsidR="0028178D" w:rsidRPr="00C36A86" w:rsidTr="0027181C">
        <w:trPr>
          <w:cantSplit/>
          <w:trHeight w:val="2546"/>
        </w:trPr>
        <w:tc>
          <w:tcPr>
            <w:tcW w:w="1213" w:type="pct"/>
            <w:gridSpan w:val="2"/>
            <w:vMerge/>
            <w:tcBorders>
              <w:right w:val="single" w:sz="4" w:space="0" w:color="auto"/>
            </w:tcBorders>
          </w:tcPr>
          <w:p w:rsidR="0028178D" w:rsidRPr="00C36A86" w:rsidRDefault="0028178D" w:rsidP="00A342C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ФЭМП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развитие речи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изобразительная деятельность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движений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72" w:type="pct"/>
            <w:vMerge/>
            <w:textDirection w:val="btLr"/>
          </w:tcPr>
          <w:p w:rsidR="0028178D" w:rsidRPr="00C36A86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textDirection w:val="btLr"/>
          </w:tcPr>
          <w:p w:rsidR="0028178D" w:rsidRPr="00C36A86" w:rsidRDefault="0028178D" w:rsidP="003B438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Сюжетно-ролевые игры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extDirection w:val="btLr"/>
          </w:tcPr>
          <w:p w:rsidR="0028178D" w:rsidRPr="00C36A86" w:rsidRDefault="0028178D" w:rsidP="003B438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Дидактические игры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extDirection w:val="btLr"/>
          </w:tcPr>
          <w:p w:rsidR="0028178D" w:rsidRPr="00C36A86" w:rsidRDefault="0028178D" w:rsidP="003B438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Настольно-печатные игры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extDirection w:val="btLr"/>
          </w:tcPr>
          <w:p w:rsidR="0028178D" w:rsidRPr="00C36A86" w:rsidRDefault="0028178D" w:rsidP="003B438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extDirection w:val="btLr"/>
          </w:tcPr>
          <w:p w:rsidR="0028178D" w:rsidRPr="00C36A86" w:rsidRDefault="0028178D" w:rsidP="003B438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Строительные игры</w:t>
            </w: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right w:val="single" w:sz="4" w:space="0" w:color="auto"/>
            </w:tcBorders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</w:tcBorders>
            <w:textDirection w:val="btLr"/>
          </w:tcPr>
          <w:p w:rsidR="0028178D" w:rsidRDefault="0028178D" w:rsidP="00C36A8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58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textDirection w:val="btLr"/>
          </w:tcPr>
          <w:p w:rsidR="0028178D" w:rsidRPr="00C36A86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898" w:type="pct"/>
            <w:tcBorders>
              <w:bottom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++</w:t>
            </w:r>
          </w:p>
          <w:p w:rsidR="003F630B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66"/>
        </w:trPr>
        <w:tc>
          <w:tcPr>
            <w:tcW w:w="315" w:type="pct"/>
            <w:vMerge/>
            <w:tcBorders>
              <w:right w:val="single" w:sz="4" w:space="0" w:color="auto"/>
            </w:tcBorders>
            <w:textDirection w:val="btLr"/>
          </w:tcPr>
          <w:p w:rsidR="0028178D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46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textDirection w:val="btLr"/>
          </w:tcPr>
          <w:p w:rsidR="0028178D" w:rsidRPr="00C36A86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898" w:type="pct"/>
            <w:tcBorders>
              <w:bottom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68"/>
        </w:trPr>
        <w:tc>
          <w:tcPr>
            <w:tcW w:w="315" w:type="pct"/>
            <w:vMerge/>
            <w:tcBorders>
              <w:right w:val="single" w:sz="4" w:space="0" w:color="auto"/>
            </w:tcBorders>
            <w:textDirection w:val="btLr"/>
          </w:tcPr>
          <w:p w:rsidR="0028178D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48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textDirection w:val="btLr"/>
          </w:tcPr>
          <w:p w:rsidR="0028178D" w:rsidRPr="00C36A86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898" w:type="pct"/>
            <w:tcBorders>
              <w:bottom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++</w:t>
            </w:r>
          </w:p>
          <w:p w:rsidR="003F630B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+*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56"/>
        </w:trPr>
        <w:tc>
          <w:tcPr>
            <w:tcW w:w="315" w:type="pct"/>
            <w:vMerge/>
            <w:tcBorders>
              <w:right w:val="single" w:sz="4" w:space="0" w:color="auto"/>
            </w:tcBorders>
            <w:textDirection w:val="btLr"/>
          </w:tcPr>
          <w:p w:rsidR="0028178D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50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textDirection w:val="btLr"/>
          </w:tcPr>
          <w:p w:rsidR="0028178D" w:rsidRPr="00C36A86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898" w:type="pct"/>
            <w:tcBorders>
              <w:bottom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58"/>
        </w:trPr>
        <w:tc>
          <w:tcPr>
            <w:tcW w:w="315" w:type="pct"/>
            <w:vMerge/>
            <w:tcBorders>
              <w:right w:val="single" w:sz="4" w:space="0" w:color="auto"/>
            </w:tcBorders>
            <w:textDirection w:val="btLr"/>
          </w:tcPr>
          <w:p w:rsidR="0028178D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552"/>
        </w:trPr>
        <w:tc>
          <w:tcPr>
            <w:tcW w:w="315" w:type="pct"/>
            <w:vMerge w:val="restart"/>
            <w:tcBorders>
              <w:right w:val="single" w:sz="4" w:space="0" w:color="auto"/>
            </w:tcBorders>
            <w:textDirection w:val="btLr"/>
          </w:tcPr>
          <w:p w:rsidR="0028178D" w:rsidRPr="00C36A86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пятница</w:t>
            </w:r>
          </w:p>
        </w:tc>
        <w:tc>
          <w:tcPr>
            <w:tcW w:w="898" w:type="pct"/>
            <w:tcBorders>
              <w:bottom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178D" w:rsidRPr="00C36A86" w:rsidTr="0027181C">
        <w:trPr>
          <w:cantSplit/>
          <w:trHeight w:val="716"/>
        </w:trPr>
        <w:tc>
          <w:tcPr>
            <w:tcW w:w="315" w:type="pct"/>
            <w:vMerge/>
            <w:tcBorders>
              <w:right w:val="single" w:sz="4" w:space="0" w:color="auto"/>
            </w:tcBorders>
            <w:textDirection w:val="btLr"/>
          </w:tcPr>
          <w:p w:rsidR="0028178D" w:rsidRDefault="0028178D" w:rsidP="002817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right w:val="single" w:sz="4" w:space="0" w:color="auto"/>
            </w:tcBorders>
          </w:tcPr>
          <w:p w:rsidR="0028178D" w:rsidRPr="0028178D" w:rsidRDefault="0028178D" w:rsidP="00281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178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28178D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" w:type="pct"/>
            <w:tcBorders>
              <w:top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8D" w:rsidRPr="00C36A86" w:rsidRDefault="0028178D" w:rsidP="002817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78D" w:rsidRPr="00C36A86" w:rsidRDefault="003F630B" w:rsidP="002817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5D1341" w:rsidRPr="00C36A86" w:rsidRDefault="00F4307C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307C">
        <w:rPr>
          <w:rFonts w:ascii="Times New Roman" w:eastAsia="Calibri" w:hAnsi="Times New Roman" w:cs="Times New Roman"/>
          <w:b/>
        </w:rPr>
        <w:t xml:space="preserve">* - занятия планируются </w:t>
      </w:r>
      <w:proofErr w:type="gramStart"/>
      <w:r w:rsidRPr="00F4307C">
        <w:rPr>
          <w:rFonts w:ascii="Times New Roman" w:eastAsia="Calibri" w:hAnsi="Times New Roman" w:cs="Times New Roman"/>
          <w:b/>
        </w:rPr>
        <w:t>согласно нормативов</w:t>
      </w:r>
      <w:proofErr w:type="gramEnd"/>
      <w:r w:rsidRPr="00F4307C">
        <w:rPr>
          <w:rFonts w:ascii="Times New Roman" w:eastAsia="Calibri" w:hAnsi="Times New Roman" w:cs="Times New Roman"/>
          <w:b/>
        </w:rPr>
        <w:t xml:space="preserve"> предельной нагрузки на ребенка, смотри Режим занятий.</w:t>
      </w:r>
    </w:p>
    <w:p w:rsidR="00CB230F" w:rsidRPr="00A342C1" w:rsidRDefault="00CB230F" w:rsidP="00A342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30F" w:rsidRPr="002F0001" w:rsidRDefault="00CB230F" w:rsidP="002F0001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01">
        <w:rPr>
          <w:rFonts w:ascii="Times New Roman" w:hAnsi="Times New Roman"/>
          <w:b/>
          <w:sz w:val="28"/>
          <w:szCs w:val="28"/>
        </w:rPr>
        <w:t>Литература</w:t>
      </w:r>
    </w:p>
    <w:p w:rsidR="00A342C1" w:rsidRPr="007D0B36" w:rsidRDefault="00A342C1" w:rsidP="007D0B3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B3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A342C1" w:rsidRPr="007D0B36" w:rsidRDefault="00A342C1" w:rsidP="007D0B3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B36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дошкольного </w:t>
      </w:r>
      <w:proofErr w:type="gramStart"/>
      <w:r w:rsidRPr="007D0B3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D0B36">
        <w:rPr>
          <w:rFonts w:ascii="Times New Roman" w:hAnsi="Times New Roman"/>
          <w:sz w:val="28"/>
          <w:szCs w:val="28"/>
        </w:rPr>
        <w:t xml:space="preserve"> одобренная решением федерального учебно-методического объединения по общему образованию от 20.05.2015г №2/15</w:t>
      </w:r>
    </w:p>
    <w:p w:rsidR="00DF15C7" w:rsidRDefault="00751F39" w:rsidP="007D0B3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5C7">
        <w:rPr>
          <w:rFonts w:ascii="Times New Roman" w:hAnsi="Times New Roman"/>
          <w:sz w:val="28"/>
          <w:szCs w:val="28"/>
        </w:rPr>
        <w:t xml:space="preserve">Комплексная  </w:t>
      </w:r>
      <w:r w:rsidR="00A342C1" w:rsidRPr="00DF15C7">
        <w:rPr>
          <w:rFonts w:ascii="Times New Roman" w:hAnsi="Times New Roman"/>
          <w:sz w:val="28"/>
          <w:szCs w:val="28"/>
        </w:rPr>
        <w:t xml:space="preserve"> образовательная программа дошкольного образования «От рождения до школы» под редакцией </w:t>
      </w:r>
      <w:proofErr w:type="spellStart"/>
      <w:r w:rsidR="00A342C1" w:rsidRPr="00DF15C7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A342C1" w:rsidRPr="00DF1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42C1" w:rsidRPr="00DF15C7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A342C1" w:rsidRPr="00DF15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42C1" w:rsidRPr="00DF15C7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A342C1" w:rsidRPr="00DF15C7">
        <w:rPr>
          <w:rFonts w:ascii="Times New Roman" w:hAnsi="Times New Roman"/>
          <w:sz w:val="28"/>
          <w:szCs w:val="28"/>
        </w:rPr>
        <w:t xml:space="preserve"> (издание </w:t>
      </w:r>
      <w:r w:rsidR="00DF15C7" w:rsidRPr="00DF15C7">
        <w:rPr>
          <w:rFonts w:ascii="Times New Roman" w:hAnsi="Times New Roman"/>
          <w:sz w:val="28"/>
          <w:szCs w:val="28"/>
        </w:rPr>
        <w:t>4-е, переработанное Мозаика–Синтез Москва, 2016г.</w:t>
      </w:r>
      <w:proofErr w:type="gramEnd"/>
    </w:p>
    <w:p w:rsidR="00A342C1" w:rsidRPr="00DF15C7" w:rsidRDefault="00A342C1" w:rsidP="007D0B3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5C7">
        <w:rPr>
          <w:rFonts w:ascii="Times New Roman" w:hAnsi="Times New Roman"/>
          <w:sz w:val="28"/>
          <w:szCs w:val="28"/>
        </w:rPr>
        <w:t>Образовательная программа</w:t>
      </w:r>
      <w:r w:rsidR="00751F39" w:rsidRPr="00DF15C7">
        <w:rPr>
          <w:rFonts w:ascii="Times New Roman" w:hAnsi="Times New Roman"/>
          <w:sz w:val="28"/>
          <w:szCs w:val="28"/>
        </w:rPr>
        <w:t xml:space="preserve"> </w:t>
      </w:r>
      <w:r w:rsidRPr="00DF15C7">
        <w:rPr>
          <w:rFonts w:ascii="Times New Roman" w:hAnsi="Times New Roman"/>
          <w:sz w:val="28"/>
          <w:szCs w:val="28"/>
        </w:rPr>
        <w:t xml:space="preserve">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</w:t>
      </w:r>
      <w:proofErr w:type="spellStart"/>
      <w:r w:rsidRPr="00DF15C7">
        <w:rPr>
          <w:rFonts w:ascii="Times New Roman" w:hAnsi="Times New Roman"/>
          <w:sz w:val="28"/>
          <w:szCs w:val="28"/>
        </w:rPr>
        <w:t>О.В.Толстикова</w:t>
      </w:r>
      <w:proofErr w:type="spellEnd"/>
      <w:r w:rsidRPr="00DF15C7">
        <w:rPr>
          <w:rFonts w:ascii="Times New Roman" w:hAnsi="Times New Roman"/>
          <w:sz w:val="28"/>
          <w:szCs w:val="28"/>
        </w:rPr>
        <w:t>, О.В. Савельева (Екатеринбург:</w:t>
      </w:r>
      <w:proofErr w:type="gramEnd"/>
      <w:r w:rsidR="00CE3DCE" w:rsidRPr="00DF1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5C7">
        <w:rPr>
          <w:rFonts w:ascii="Times New Roman" w:hAnsi="Times New Roman"/>
          <w:sz w:val="28"/>
          <w:szCs w:val="28"/>
        </w:rPr>
        <w:t>ГАОУ ДПО СО «ИРО». – 2013г. –102с).</w:t>
      </w:r>
      <w:proofErr w:type="gramEnd"/>
    </w:p>
    <w:p w:rsidR="002F0001" w:rsidRPr="007D0B36" w:rsidRDefault="002F0001" w:rsidP="002F000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42C1" w:rsidRPr="00A342C1" w:rsidRDefault="00A342C1" w:rsidP="00A34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2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</w:t>
      </w:r>
      <w:proofErr w:type="gramStart"/>
      <w:r w:rsidRPr="00A342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8275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proofErr w:type="gramEnd"/>
      <w:r w:rsidR="008275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используемая педагогом для календарного планирования)</w:t>
      </w:r>
    </w:p>
    <w:tbl>
      <w:tblPr>
        <w:tblW w:w="1456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8931"/>
        <w:gridCol w:w="1842"/>
        <w:gridCol w:w="1095"/>
      </w:tblGrid>
      <w:tr w:rsidR="0082756E" w:rsidRPr="00A342C1" w:rsidTr="003B5B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E" w:rsidRPr="0082756E" w:rsidRDefault="0082756E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7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27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E" w:rsidRPr="0082756E" w:rsidRDefault="0082756E" w:rsidP="00A342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в соответствии с учебным планом: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6E" w:rsidRPr="0082756E" w:rsidRDefault="0082756E" w:rsidP="003B5B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Автор, название, год издания учебного,  учебно-методического издания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56E" w:rsidRPr="0082756E" w:rsidRDefault="0082756E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(печатный / электронный)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6E" w:rsidRPr="0082756E" w:rsidRDefault="003B5B2C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планировании ОП</w:t>
            </w:r>
          </w:p>
        </w:tc>
      </w:tr>
      <w:tr w:rsidR="004F09D5" w:rsidRPr="00A342C1" w:rsidTr="003B438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F4307C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Ознакомление с окружающим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Кравченко И.В., Долгова Т.Л. Прогулки в детском саду. – М.: ТЦ Сфера, 2009.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4F09D5" w:rsidRPr="00A342C1" w:rsidTr="003B438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Т.Н. Экологические праздники для старших дошкольников. – М.: Педагогическое общество России, 2006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F09D5" w:rsidRPr="00A342C1" w:rsidTr="003B4385">
        <w:trPr>
          <w:trHeight w:val="30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Николаева С.Н. Юный эколог. Программа экологического воспитания дошкольников. – М.: Мозаика-Синтез, 2004.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F09D5" w:rsidRPr="00A342C1" w:rsidTr="003B4385">
        <w:trPr>
          <w:trHeight w:val="4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Николаева С.Н. Комплексные занятия по экологии. – М.: Педагогическое общество России, 2005.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F09D5" w:rsidRPr="00A342C1" w:rsidTr="003B4385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Коломина Н.В. Воспитание основ экологической культуры в детском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саду. Сценарии занятий. – М.: ТЦ Сфера. 2004.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7D0B36" w:rsidRDefault="004F09D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7D0B36" w:rsidRDefault="004F09D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F09D5" w:rsidRPr="00A342C1" w:rsidTr="003B4385">
        <w:trPr>
          <w:trHeight w:val="27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Фольклорно-экологические занятия с детьми старшего дошкольного возраста/ автор-сост. Г.А. Лапшина. – Волгоград: Учитель, 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7D0B36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7D0B36" w:rsidRDefault="004F09D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F09D5" w:rsidRPr="00A342C1" w:rsidTr="003B4385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Мариничева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 Учим детей наблюдать и рассказывать. – Ярославль, 2002.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F09D5" w:rsidRPr="00A342C1" w:rsidTr="003B4385">
        <w:trPr>
          <w:trHeight w:val="47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 Из чего сделаны предметы. Сценарии игр-занятий для дошкольников. – М.: ТЦ Сфера, 2005.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4F09D5" w:rsidRPr="00A342C1" w:rsidTr="003B4385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Кобитина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И.И. Дошкольникам о технике. – М.: Просвещение, 1991.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4F09D5" w:rsidRPr="00A342C1" w:rsidTr="003B438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Лавров С.А.,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Кропанева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 М., Романова И.Е. Истории о правах: учебное пособие. – Екатеринбург: Издательство «Сократ», 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Pr="00A342C1" w:rsidRDefault="004F09D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Н.Е.,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О.Р. Познавательно-исследовательская деятельность дошкольников. Для работы с детьми 4-7 лет. – М.: Мозаика-Синтез,2012.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Правила дорожного движения для детей дошкольного возраста. (Под ред. Романовой Е.А.). – М.: ТЦ Сфера,2007.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Баряева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Л.Б.,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Жевнеров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В.Л., Загребаева Е.В. Азбука дорожного движения. – М.: Дрофа, 2007.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О.А. Занятия с детьми старшего дошкольного возраста по теме «Правила и безопасность дорожного движения». – М.: «Скрипторий»,2005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ОБЖ. Подготовительная группа. Разработки занятий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/ 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ост. Фисенко М.А. – Волгоград: ИТД «Корифей», 2009.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Дорожная безопасность: обучение и воспитание младших школьников. – М.: Издательство Дом Третий Рим,2004.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Тимофеева Л.Л.,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А.И. Комплексные развивающие занятия в подготовительной группе ДОУ. – М.: Педагогическое сообщество России, 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по правилам дорожного движения. (Сост. Извекова Н.А.). – М.: ТЦ Сфера, 2014.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1175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Белая К.Ю. Формирование основ безопасности у дошкольников. – М.: Мозаика-Синтез, 2013.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Потапова Т.В. Беседы с дошкольниками о профессиях. – М.: ТЦ Сфера, 2005.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Кононова И.В. Сценарии по пожарной безопасности для дошкольников. – М.: Айрис-пресс, 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чего начинается Родина? (Опыт работы по патриотическому воспитанию в ДОУ) Под ред.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Кондрыкинской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Л.А.. – М.: ТЦ Сфера, 2005.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Бондаренко Т.М. Комплексные занятия в старшей группе детского сада. – Воронеж: ТЦ «Учитель», 2004.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1000 сказок, загадок, пословиц, рассказов, песенок,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Времена года./ Сост. Дмитриева В. – М.: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 СПб: Сова, 2009.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Энциклопедия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развивалок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2011.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Большая энциклопедия дошкольника. «Махаон-СПб» Москва «Махаон», 2002.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Н.Н. Энциклопедия дошкольника. Москва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Росмэн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», 2008.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Шалаева Г.П. Большая книга правил поведения для воспитанных детей. – М.: Филологическое о-во Слово,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2008.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Емельянова Э. Расскажите детям о домашних питомцах. М.: Мозаика-Синтез, 2012.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Шипунова В.А. Осень.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Изд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дом «Карапуз»,2012.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Природные явления. ООО «АртПринт-офсет»,2013.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Животные России. «Изд. Дом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-пресс», 2012.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Перелетные птицы,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тицы,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409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Хищ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ные птицы,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Народное творчество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Деревья и листья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Полевые цветы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Садовые ягоды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Лесные ягоды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Фрукты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Овощи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E814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 xml:space="preserve"> С. Окружающий мир.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Транспорт</w:t>
            </w:r>
            <w:r w:rsidRPr="008341E9">
              <w:rPr>
                <w:rFonts w:ascii="Times New Roman" w:eastAsia="Times New Roman" w:hAnsi="Times New Roman"/>
                <w:sz w:val="28"/>
                <w:szCs w:val="28"/>
              </w:rPr>
              <w:t>, Издательство «Страна Фантазии»,2006.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А.В.Аджи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онспекты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интегрированных занятий » -2006г.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Комплексные занятия по программе «От рождения до школы» для средней группы, старшей группы, подготовительной группы</w:t>
            </w:r>
            <w:r w:rsidR="005643C5">
              <w:rPr>
                <w:rFonts w:ascii="Times New Roman" w:eastAsia="Times New Roman" w:hAnsi="Times New Roman"/>
                <w:sz w:val="28"/>
                <w:szCs w:val="28"/>
              </w:rPr>
              <w:t xml:space="preserve">/ авт.-сост. Н.В. </w:t>
            </w:r>
            <w:proofErr w:type="spellStart"/>
            <w:r w:rsidR="005643C5">
              <w:rPr>
                <w:rFonts w:ascii="Times New Roman" w:eastAsia="Times New Roman" w:hAnsi="Times New Roman"/>
                <w:sz w:val="28"/>
                <w:szCs w:val="28"/>
              </w:rPr>
              <w:t>Лободина</w:t>
            </w:r>
            <w:proofErr w:type="spellEnd"/>
            <w:r w:rsidR="005643C5">
              <w:rPr>
                <w:rFonts w:ascii="Times New Roman" w:eastAsia="Times New Roman" w:hAnsi="Times New Roman"/>
                <w:sz w:val="28"/>
                <w:szCs w:val="28"/>
              </w:rPr>
              <w:t>. – Волгоград: Учитель, 2012.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Окружающий мир «ОСЕНЬ»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С.Вохринцева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 Издательство страна фантазий» 2006г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Окружающий мир « Лето» дидактический материал 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«Издательство страна фантазий» 2006г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Комплексные занятия с детьми 4-7 лет / авт.-сост. Горбатенко О.Ф. – Волгоград: Учитель, 2016.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4F09D5" w:rsidRPr="00A342C1" w:rsidTr="004F09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9D5" w:rsidRPr="00A342C1" w:rsidRDefault="004F09D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D5" w:rsidRDefault="004F09D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«Ознакомление с окружающим миром» Конспекты занятий 5-6 лет И.А.МорозоваМосква-2006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9D5" w:rsidRDefault="004F09D5" w:rsidP="004F09D5">
            <w:pPr>
              <w:jc w:val="center"/>
            </w:pPr>
            <w:r w:rsidRPr="009C4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D5" w:rsidRDefault="00A11725" w:rsidP="008275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</w:tr>
      <w:tr w:rsidR="00036BEF" w:rsidRPr="00A342C1" w:rsidTr="003B5B2C"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Развитие речи</w:t>
            </w:r>
          </w:p>
          <w:p w:rsidR="00036BEF" w:rsidRPr="00A342C1" w:rsidRDefault="00036BEF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Ушакова О.С. «Занятия по развитию речи в детском саду»  -2000г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</w:tr>
      <w:tr w:rsidR="00036BEF" w:rsidRPr="00A342C1" w:rsidTr="003B5B2C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речи и творчества дошкольников. Игры, упражнения, конспекты занятий под ред. Ушаковой О.С. ООО «ТЦ Сфера», 2003.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</w:tr>
      <w:tr w:rsidR="00036BEF" w:rsidRPr="00A342C1" w:rsidTr="003B5B2C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В.В. Занятия по развитию речи в подготовительной к школе группе детского сада. Планы занятий. – М.: Мозаика-Синтез, 2011.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</w:tr>
      <w:tr w:rsidR="00036BEF" w:rsidRPr="00A342C1" w:rsidTr="003B5B2C">
        <w:trPr>
          <w:trHeight w:val="33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В.В. Занятия по развитию речи в старшей группе детского сада. Планы занятий. – М.: Мозаика-Синтез, 2011.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</w:tr>
      <w:tr w:rsidR="00036BEF" w:rsidRPr="00A342C1" w:rsidTr="003B5B2C">
        <w:trPr>
          <w:trHeight w:val="41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Затулина Г.Я. Конспекты занятий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равитию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речи в старшей группе. – М.: Педагогическое общество России, 2007.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</w:tr>
      <w:tr w:rsidR="00036BEF" w:rsidRPr="00A342C1" w:rsidTr="003B5B2C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Затулина Г.Я. Конспекты занятий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равитию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речи в подготовительной  группе. – М.: Педагогическое общество России, 2007.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Аджи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А.В. Конспекты интегрированных занятий в подготовительной группе детского сада. Познавательное развитие. Развитие речи. Обучение грамоте. – Воронеж: ТЦ «Учитель», 2004.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Севостьянова Е.О. Занятия по развитию интеллекта детей 5-7 лет. – М.: ТЦ Сфера, 2010.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Родничок. Книга для чтения детям 6-7 лет. – Тула: изд-во «Арктоус»,1994.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Родничок. Книга для чтения детям 4-5 лет. – Тула: изд-во «Арктоус»,1994.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Володина В.С. Говорим правильно. Альбом по развитию речи (3-5 лет). – М.: ЗАО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Росмэн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-Пресс», 2005.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Васильева С.А.,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Мирясова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В.И. Тематический словарь в картинках: Мир человека: Город, улица, дом. Квартира, мебель. – М.: Школьная пресса,2006.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Васильева С.А.,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Мирясова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В.И. Тематический словарь в картинках: Мир человека: Посуда. Продукты питания. – М.: Школьная пресса,2006.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Осень. Наглядно-дидактическое пособие. – М.: Мозаика-Синтез. 2009.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</w:tr>
      <w:tr w:rsidR="005643C5" w:rsidRPr="00A342C1" w:rsidTr="00E3249B">
        <w:trPr>
          <w:trHeight w:val="41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Лето. Наглядно-дидактическое пособие. – М.: Мозаика-Синтез. 2009.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Трудные звуки. Методическое пособие для родителей и воспитателей. ЗАО «ОЛМА Медиа Групп», 2013.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Обучение грамоте детей дошкольного возраста: планы занятий./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арединкович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Г.Ф. – Волгоград: Учитель. 2006.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«Занятия по развитию речи в старшей и подготовительной группе детского сада»- 1983г.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5643C5" w:rsidRPr="00A342C1" w:rsidTr="005643C5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Комплексные занятия с детьми 4-7 лет / авт.-сост. Горбатенко О.Ф. – Волгоград: Учитель, 2016.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Default="005643C5" w:rsidP="005643C5">
            <w:pPr>
              <w:jc w:val="center"/>
            </w:pPr>
            <w:r w:rsidRPr="003763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</w:tr>
      <w:tr w:rsidR="00036BEF" w:rsidRPr="00A342C1" w:rsidTr="003B5B2C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Книга для чтения в детском саду и дома  5-7 лет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В.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Москва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ОНИКС- 2007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Default="00A11725" w:rsidP="003B4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</w:tr>
      <w:tr w:rsidR="00036BEF" w:rsidRPr="00A342C1" w:rsidTr="003B5B2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Рисование;</w:t>
            </w:r>
          </w:p>
          <w:p w:rsidR="00036BEF" w:rsidRPr="00A342C1" w:rsidRDefault="00036BEF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Комарова Т.С. Детское художественное творчество (2-7 лет). – М.: Мозаика-Синтез, 2005.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О.А. Радость творчества (5-7 лет). – М.: Мозаика-Синтез, 2005.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7B2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Г.С. Занятия по изобразительной деятельности в детском саду: старшая группа: Программа, конспекты. – М.: Гуманитарный издательский центр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2003.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7B2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Г.С. Занятия по изобразительной деятельности в детском саду: подготовительная группа: Программа, конспекты. – М.: Гуманитарный издательский центр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2003.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7B2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– Воронеж, 2008.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7B2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Лыкова И.А. Изобразительная деятельность в детском саду средняя группа. – М.: «Карапуз-дидактика», 2006.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7B2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Комарова Т.С. « Изобразительная деятельность в детском саду старшая группа» Мозаика-синтез Москва 2016г.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7B2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Default="00A11725" w:rsidP="003B4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</w:tr>
      <w:tr w:rsidR="00036BEF" w:rsidRPr="00A342C1" w:rsidTr="003B4385">
        <w:trPr>
          <w:trHeight w:val="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Лепка;</w:t>
            </w:r>
          </w:p>
          <w:p w:rsidR="00036BEF" w:rsidRPr="00A342C1" w:rsidRDefault="00036BEF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BEF" w:rsidRDefault="00036BEF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старшей группе детского сада. – М.: Мозаика-Синтез, 2007.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EF" w:rsidRPr="00A342C1" w:rsidRDefault="00036BEF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BEF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A11725" w:rsidRPr="00A342C1" w:rsidTr="00A11725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Нагибина М.И. Природные дары для поделок и игры. – Ярославль «Академия развития»,1998.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1E5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72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</w:tr>
      <w:tr w:rsidR="00A11725" w:rsidRPr="00A342C1" w:rsidTr="00E3249B">
        <w:trPr>
          <w:trHeight w:val="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Румянцева Е.А. Необычная лепка. – М.: Дрофа, 2006.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1E5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</w:tr>
      <w:tr w:rsidR="005643C5" w:rsidRPr="00A342C1" w:rsidTr="003B5B2C">
        <w:trPr>
          <w:trHeight w:val="3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Малышева А.Н., Ермолаева Н.В. Аппликация в детском саду. – Ярославль, Академия развития, 2004.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печатный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</w:tr>
      <w:tr w:rsidR="005643C5" w:rsidRPr="00A342C1" w:rsidTr="003B5B2C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Соколова С.В. Оригами для дошкольников. – СПб: Детство-Пресс,2005.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</w:tr>
      <w:tr w:rsidR="005643C5" w:rsidRPr="00A342C1" w:rsidTr="003B5B2C">
        <w:trPr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Чудеса для детей из ненужных вещей.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М.И.Нагибина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Ярославль- 1998 г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-ФЭМП;</w:t>
            </w:r>
          </w:p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Л.С. Занятия по математике в детском саду. – М.: Просвещение, 1985.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</w:tc>
      </w:tr>
      <w:tr w:rsidR="005643C5" w:rsidRPr="00A342C1" w:rsidTr="003B5B2C">
        <w:trPr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математических представлений конспекты занятий в старшей группе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Казинцева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Е.А., Померанцева И.В.,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Терпак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Т.А. – Волгоград: учитель, 2008.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</w:t>
            </w:r>
          </w:p>
        </w:tc>
      </w:tr>
      <w:tr w:rsidR="005643C5" w:rsidRPr="00A342C1" w:rsidTr="003B5B2C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А.В. Занятия по развитию математических способностей детей 4-5 лет. – Издательский центр Владос,2005.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</w:tr>
      <w:tr w:rsidR="005643C5" w:rsidRPr="00A342C1" w:rsidTr="003B5B2C">
        <w:trPr>
          <w:trHeight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Белошистая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А.В. Занятия по развитию математических способностей детей 5-6 лет. – Издательский центр Владос,2005.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A11725" w:rsidP="00A11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</w:tr>
      <w:tr w:rsidR="005643C5" w:rsidRPr="00A342C1" w:rsidTr="003B5B2C">
        <w:trPr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Ерофеева Т.И. Математика для дошкольников. М.: Просвещение,1992.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</w:tr>
      <w:tr w:rsidR="005643C5" w:rsidRPr="00A342C1" w:rsidTr="003B5B2C">
        <w:trPr>
          <w:trHeight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 в средней группе детского сада. – М.: Мозаика-Синтез,2007.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</w:t>
            </w:r>
          </w:p>
        </w:tc>
      </w:tr>
      <w:tr w:rsidR="005643C5" w:rsidRPr="00A342C1" w:rsidTr="003B5B2C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для средней группы, старшей группы, подготовительной группы/ авт.-сост. Н.В.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– Волгоград: Учитель, 2012.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</w:tr>
      <w:tr w:rsidR="005643C5" w:rsidRPr="00A342C1" w:rsidTr="003B5B2C">
        <w:trPr>
          <w:trHeight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Колесникова Е.В. Демонстрационный материал: математика  для детей 4-5 лет. – М.: ТЦ Сфера, 2008.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</w:tr>
      <w:tr w:rsidR="005643C5" w:rsidRPr="00A342C1" w:rsidTr="003B5B2C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В.А. Формирование элементарных математических представлений. Старшая группа. – М.: Мозаика-Синтез, 2016.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</w:t>
            </w:r>
          </w:p>
        </w:tc>
      </w:tr>
      <w:tr w:rsidR="005643C5" w:rsidRPr="00A342C1" w:rsidTr="003B5B2C">
        <w:trPr>
          <w:trHeight w:val="1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В.А. Формирование элементарных математических представлений. Подготовительная группа. – М.: Мозаика-Синтез, 2016.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  <w:tr w:rsidR="005643C5" w:rsidRPr="00A342C1" w:rsidTr="003B5B2C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Комплексные занятия с детьми 4-7 лет / авт.-сост. Горбатенко О.Ф. – Волгоград: Учитель, 2016.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="003C28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М.А. Васильева, В.В.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Т.С. Комарова, Программа воспитания и обучения в детском саду, 2005г.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Ветлугина Н.А. Музыкальные занятия в детском саду. – М.: Просвещение, 1984.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С.И. Музыка и движение. – М.: Просвещение, 1983.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Михайлова М.А. Праздники в детском саду. – Ярославль: «Академия развития», 1998.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B379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A11725" w:rsidRPr="00A342C1" w:rsidTr="00A1172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Жданова Л.Ф. Праздники в детском саду. – М.: «Аквариум ЛТД», 2000.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B379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</w:t>
            </w:r>
          </w:p>
        </w:tc>
      </w:tr>
      <w:tr w:rsidR="00A11725" w:rsidRPr="00A342C1" w:rsidTr="006112A7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Pr="00A342C1" w:rsidRDefault="00A1172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725" w:rsidRDefault="00A1172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Губанова Н.Ф. «Театрализованная деятельность в ДОУ» 2005г.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725" w:rsidRDefault="00A11725" w:rsidP="00A11725">
            <w:pPr>
              <w:jc w:val="center"/>
            </w:pPr>
            <w:r w:rsidRPr="00B379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2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«Дошкольные частушки»</w:t>
            </w:r>
            <w:r w:rsidR="00E324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324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фонограммы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аудиокассета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Детский праздник –</w:t>
            </w:r>
            <w:r w:rsidR="00E324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фонограммы для прослушивания, разучивания и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аудиокассета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«Сто лучших детских песен»</w:t>
            </w:r>
            <w:r w:rsidR="00E324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324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выпуск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Классическая музыка для детей «Музыкальные картинки»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</w:t>
            </w:r>
          </w:p>
        </w:tc>
      </w:tr>
      <w:tr w:rsidR="005643C5" w:rsidRPr="00A342C1" w:rsidTr="003B5B2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для средней группы, старшей группы, подготовительной группы/ авт.-сост. Н.В.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– Волгоград: Учитель, 2012.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A1172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107</w:t>
            </w:r>
          </w:p>
        </w:tc>
      </w:tr>
      <w:tr w:rsidR="005643C5" w:rsidRPr="00A342C1" w:rsidTr="003B4385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Физическая культура в помещении;</w:t>
            </w:r>
          </w:p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физическая культура на воздухе</w:t>
            </w:r>
          </w:p>
          <w:p w:rsidR="005643C5" w:rsidRPr="00A342C1" w:rsidRDefault="005643C5" w:rsidP="00A342C1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М.Б., Антонова Т.В. Народные праздники в детском саду. – М.: Мозаика-Синтез,2005.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</w:tr>
      <w:tr w:rsidR="005643C5" w:rsidRPr="00A342C1" w:rsidTr="006112A7">
        <w:trPr>
          <w:trHeight w:val="51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Л.И., Физкультурные занятия с детьми. – М.: Просвещение,  1988г.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</w:t>
            </w:r>
          </w:p>
        </w:tc>
      </w:tr>
      <w:tr w:rsidR="005643C5" w:rsidRPr="00A342C1" w:rsidTr="003B438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A11725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</w:tr>
      <w:tr w:rsidR="005643C5" w:rsidRPr="00A342C1" w:rsidTr="003B4385">
        <w:trPr>
          <w:trHeight w:val="30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Фролов В.Г., Юрко Г.Л.  Физкультурные занятия на воздухе с детьми дошкольного возраста. – М.: Просвещение, 1983.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27181C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5643C5" w:rsidRPr="00A342C1" w:rsidTr="003B4385">
        <w:trPr>
          <w:trHeight w:val="52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для средней группы, старшей группы, подготовительной группы/ авт.-сост. Н.В.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– Волгоград: Учитель, 2012.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A1172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27181C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</w:t>
            </w:r>
          </w:p>
        </w:tc>
      </w:tr>
      <w:tr w:rsidR="005643C5" w:rsidRPr="00A342C1" w:rsidTr="003B4385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Детские подвижные игры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Кенеман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А.В..-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1988.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27181C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113</w:t>
            </w:r>
          </w:p>
        </w:tc>
      </w:tr>
      <w:tr w:rsidR="005643C5" w:rsidRPr="00A342C1" w:rsidTr="003B4385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Яковлева Л.В. Физическое развитие и здоровье детей 3-7 лет в трех частях (программа СТАРТ). – М.: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Гуманитар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Изд. Центр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2004.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Pr="00A342C1" w:rsidRDefault="0027181C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</w:t>
            </w:r>
          </w:p>
        </w:tc>
      </w:tr>
      <w:tr w:rsidR="005643C5" w:rsidRPr="00A342C1" w:rsidTr="008B380F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М.Ю. Праздники здоровья для детей 4-5 лет сценарии для ДОУ. – М.: ТЦ Сфера,2009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3C5" w:rsidRPr="00A342C1" w:rsidRDefault="0027181C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</w:tr>
      <w:tr w:rsidR="005643C5" w:rsidRPr="00A342C1" w:rsidTr="008B380F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3C5" w:rsidRDefault="005643C5" w:rsidP="002718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«Азбука физкультминуток для дошкольников»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В.И.Коваленко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Москва-2011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3C5" w:rsidRPr="00A342C1" w:rsidRDefault="005643C5" w:rsidP="00A342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2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C5" w:rsidRDefault="0027181C" w:rsidP="00827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</w:tr>
    </w:tbl>
    <w:p w:rsidR="00A342C1" w:rsidRPr="00A342C1" w:rsidRDefault="00A342C1" w:rsidP="00611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342C1" w:rsidRPr="00A342C1" w:rsidSect="00E56807">
      <w:foot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5E" w:rsidRDefault="00ED4D5E" w:rsidP="00105260">
      <w:pPr>
        <w:spacing w:after="0" w:line="240" w:lineRule="auto"/>
      </w:pPr>
      <w:r>
        <w:separator/>
      </w:r>
    </w:p>
  </w:endnote>
  <w:endnote w:type="continuationSeparator" w:id="0">
    <w:p w:rsidR="00ED4D5E" w:rsidRDefault="00ED4D5E" w:rsidP="0010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326"/>
      <w:docPartObj>
        <w:docPartGallery w:val="Page Numbers (Bottom of Page)"/>
        <w:docPartUnique/>
      </w:docPartObj>
    </w:sdtPr>
    <w:sdtEndPr/>
    <w:sdtContent>
      <w:p w:rsidR="00A131D0" w:rsidRDefault="00A131D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D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131D0" w:rsidRDefault="00A131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5E" w:rsidRDefault="00ED4D5E" w:rsidP="00105260">
      <w:pPr>
        <w:spacing w:after="0" w:line="240" w:lineRule="auto"/>
      </w:pPr>
      <w:r>
        <w:separator/>
      </w:r>
    </w:p>
  </w:footnote>
  <w:footnote w:type="continuationSeparator" w:id="0">
    <w:p w:rsidR="00ED4D5E" w:rsidRDefault="00ED4D5E" w:rsidP="0010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521FFC"/>
    <w:name w:val="WWNum1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A2BE1E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19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2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E4D46C6"/>
    <w:multiLevelType w:val="hybridMultilevel"/>
    <w:tmpl w:val="DD0A5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33EBE"/>
    <w:multiLevelType w:val="hybridMultilevel"/>
    <w:tmpl w:val="1CC2A74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25AF4"/>
    <w:multiLevelType w:val="hybridMultilevel"/>
    <w:tmpl w:val="E32E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324E"/>
    <w:multiLevelType w:val="hybridMultilevel"/>
    <w:tmpl w:val="36B899F4"/>
    <w:lvl w:ilvl="0" w:tplc="37947ECE">
      <w:start w:val="1"/>
      <w:numFmt w:val="bullet"/>
      <w:lvlText w:val="–"/>
      <w:lvlJc w:val="left"/>
      <w:pPr>
        <w:ind w:left="5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2">
    <w:nsid w:val="30CE1319"/>
    <w:multiLevelType w:val="hybridMultilevel"/>
    <w:tmpl w:val="734A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93CA6"/>
    <w:multiLevelType w:val="hybridMultilevel"/>
    <w:tmpl w:val="BE0E9C4A"/>
    <w:lvl w:ilvl="0" w:tplc="37947ECE">
      <w:start w:val="1"/>
      <w:numFmt w:val="bullet"/>
      <w:lvlText w:val="–"/>
      <w:lvlJc w:val="left"/>
      <w:pPr>
        <w:ind w:left="5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5">
    <w:nsid w:val="3BA27D9E"/>
    <w:multiLevelType w:val="hybridMultilevel"/>
    <w:tmpl w:val="F4167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A4B34"/>
    <w:multiLevelType w:val="multilevel"/>
    <w:tmpl w:val="BA002DF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750858"/>
    <w:multiLevelType w:val="hybridMultilevel"/>
    <w:tmpl w:val="B1020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1638"/>
    <w:multiLevelType w:val="hybridMultilevel"/>
    <w:tmpl w:val="5C1E5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8D5DE1"/>
    <w:multiLevelType w:val="hybridMultilevel"/>
    <w:tmpl w:val="755E29F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336F3"/>
    <w:multiLevelType w:val="hybridMultilevel"/>
    <w:tmpl w:val="467A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14124"/>
    <w:multiLevelType w:val="hybridMultilevel"/>
    <w:tmpl w:val="618823C4"/>
    <w:lvl w:ilvl="0" w:tplc="37947ECE">
      <w:start w:val="1"/>
      <w:numFmt w:val="bullet"/>
      <w:lvlText w:val="–"/>
      <w:lvlJc w:val="left"/>
      <w:pPr>
        <w:ind w:left="5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2">
    <w:nsid w:val="699829D4"/>
    <w:multiLevelType w:val="hybridMultilevel"/>
    <w:tmpl w:val="F010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350F7"/>
    <w:multiLevelType w:val="hybridMultilevel"/>
    <w:tmpl w:val="C9623C06"/>
    <w:lvl w:ilvl="0" w:tplc="37947E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637D62"/>
    <w:multiLevelType w:val="hybridMultilevel"/>
    <w:tmpl w:val="E6F28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4165DB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20"/>
  </w:num>
  <w:num w:numId="8">
    <w:abstractNumId w:val="22"/>
  </w:num>
  <w:num w:numId="9">
    <w:abstractNumId w:val="23"/>
  </w:num>
  <w:num w:numId="10">
    <w:abstractNumId w:val="14"/>
  </w:num>
  <w:num w:numId="11">
    <w:abstractNumId w:val="11"/>
  </w:num>
  <w:num w:numId="12">
    <w:abstractNumId w:val="21"/>
  </w:num>
  <w:num w:numId="13">
    <w:abstractNumId w:val="16"/>
  </w:num>
  <w:num w:numId="14">
    <w:abstractNumId w:val="15"/>
  </w:num>
  <w:num w:numId="15">
    <w:abstractNumId w:val="18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63"/>
    <w:rsid w:val="00000E4F"/>
    <w:rsid w:val="0001476F"/>
    <w:rsid w:val="00034603"/>
    <w:rsid w:val="00036BEF"/>
    <w:rsid w:val="00046841"/>
    <w:rsid w:val="00060C50"/>
    <w:rsid w:val="000619A7"/>
    <w:rsid w:val="0008613F"/>
    <w:rsid w:val="00087E1D"/>
    <w:rsid w:val="000A289A"/>
    <w:rsid w:val="000A3BB5"/>
    <w:rsid w:val="000D16DE"/>
    <w:rsid w:val="000E1C2F"/>
    <w:rsid w:val="000E3829"/>
    <w:rsid w:val="00102BA5"/>
    <w:rsid w:val="00105260"/>
    <w:rsid w:val="00112E7E"/>
    <w:rsid w:val="00140751"/>
    <w:rsid w:val="0014576C"/>
    <w:rsid w:val="00182520"/>
    <w:rsid w:val="00196340"/>
    <w:rsid w:val="001A2FAD"/>
    <w:rsid w:val="001A318C"/>
    <w:rsid w:val="001D2B8B"/>
    <w:rsid w:val="00203B63"/>
    <w:rsid w:val="00253A64"/>
    <w:rsid w:val="002673A2"/>
    <w:rsid w:val="0027181C"/>
    <w:rsid w:val="0028178D"/>
    <w:rsid w:val="00295643"/>
    <w:rsid w:val="00295E5B"/>
    <w:rsid w:val="002A27F4"/>
    <w:rsid w:val="002B0C00"/>
    <w:rsid w:val="002D05B5"/>
    <w:rsid w:val="002F0001"/>
    <w:rsid w:val="003639B7"/>
    <w:rsid w:val="003658CD"/>
    <w:rsid w:val="003877CE"/>
    <w:rsid w:val="00396E6E"/>
    <w:rsid w:val="003B4385"/>
    <w:rsid w:val="003B5B2C"/>
    <w:rsid w:val="003C28E1"/>
    <w:rsid w:val="003E463B"/>
    <w:rsid w:val="003E4A35"/>
    <w:rsid w:val="003E581D"/>
    <w:rsid w:val="003F630B"/>
    <w:rsid w:val="00411851"/>
    <w:rsid w:val="0041348E"/>
    <w:rsid w:val="0041708D"/>
    <w:rsid w:val="00430506"/>
    <w:rsid w:val="004341C3"/>
    <w:rsid w:val="00436D3B"/>
    <w:rsid w:val="00455AB0"/>
    <w:rsid w:val="00456058"/>
    <w:rsid w:val="00457E4F"/>
    <w:rsid w:val="00493BE5"/>
    <w:rsid w:val="0049791E"/>
    <w:rsid w:val="004B52F7"/>
    <w:rsid w:val="004B7550"/>
    <w:rsid w:val="004D2E75"/>
    <w:rsid w:val="004E1132"/>
    <w:rsid w:val="004F09D5"/>
    <w:rsid w:val="00502EDB"/>
    <w:rsid w:val="00507FA6"/>
    <w:rsid w:val="00530AEE"/>
    <w:rsid w:val="00540655"/>
    <w:rsid w:val="00547798"/>
    <w:rsid w:val="00550BDA"/>
    <w:rsid w:val="005643C5"/>
    <w:rsid w:val="0057630C"/>
    <w:rsid w:val="0058779E"/>
    <w:rsid w:val="005B35C6"/>
    <w:rsid w:val="005D1341"/>
    <w:rsid w:val="005F658A"/>
    <w:rsid w:val="006112A7"/>
    <w:rsid w:val="006243D2"/>
    <w:rsid w:val="006303D4"/>
    <w:rsid w:val="00632400"/>
    <w:rsid w:val="00643B76"/>
    <w:rsid w:val="006644B1"/>
    <w:rsid w:val="0067349F"/>
    <w:rsid w:val="00676B3C"/>
    <w:rsid w:val="006A01CC"/>
    <w:rsid w:val="006A196A"/>
    <w:rsid w:val="006A5734"/>
    <w:rsid w:val="006B6051"/>
    <w:rsid w:val="006C5548"/>
    <w:rsid w:val="00743B5A"/>
    <w:rsid w:val="00751F39"/>
    <w:rsid w:val="007641BC"/>
    <w:rsid w:val="00782871"/>
    <w:rsid w:val="00785BF8"/>
    <w:rsid w:val="0078776D"/>
    <w:rsid w:val="00791063"/>
    <w:rsid w:val="00791692"/>
    <w:rsid w:val="00794836"/>
    <w:rsid w:val="007C7195"/>
    <w:rsid w:val="007D0B36"/>
    <w:rsid w:val="0082429B"/>
    <w:rsid w:val="0082756E"/>
    <w:rsid w:val="00835B23"/>
    <w:rsid w:val="008854BD"/>
    <w:rsid w:val="00887B7C"/>
    <w:rsid w:val="00887DEB"/>
    <w:rsid w:val="008B380F"/>
    <w:rsid w:val="008B4933"/>
    <w:rsid w:val="008D22B5"/>
    <w:rsid w:val="008D786B"/>
    <w:rsid w:val="008E4E88"/>
    <w:rsid w:val="0090249E"/>
    <w:rsid w:val="00924CF7"/>
    <w:rsid w:val="0093259A"/>
    <w:rsid w:val="00934DDF"/>
    <w:rsid w:val="00942FCD"/>
    <w:rsid w:val="009524B9"/>
    <w:rsid w:val="009710EE"/>
    <w:rsid w:val="00973DB0"/>
    <w:rsid w:val="00982D14"/>
    <w:rsid w:val="00995AC2"/>
    <w:rsid w:val="009B0E00"/>
    <w:rsid w:val="009C1C04"/>
    <w:rsid w:val="009D2F02"/>
    <w:rsid w:val="009D4032"/>
    <w:rsid w:val="009E6B03"/>
    <w:rsid w:val="009E7766"/>
    <w:rsid w:val="009E77E7"/>
    <w:rsid w:val="009F461F"/>
    <w:rsid w:val="00A11725"/>
    <w:rsid w:val="00A131D0"/>
    <w:rsid w:val="00A17232"/>
    <w:rsid w:val="00A23DDC"/>
    <w:rsid w:val="00A26E89"/>
    <w:rsid w:val="00A342C1"/>
    <w:rsid w:val="00A55C4E"/>
    <w:rsid w:val="00A6316C"/>
    <w:rsid w:val="00A77041"/>
    <w:rsid w:val="00A84B81"/>
    <w:rsid w:val="00A9543B"/>
    <w:rsid w:val="00A95819"/>
    <w:rsid w:val="00A97685"/>
    <w:rsid w:val="00AB3702"/>
    <w:rsid w:val="00AB7186"/>
    <w:rsid w:val="00AD2D45"/>
    <w:rsid w:val="00AD7C72"/>
    <w:rsid w:val="00AF3383"/>
    <w:rsid w:val="00B13C63"/>
    <w:rsid w:val="00B4554A"/>
    <w:rsid w:val="00B46E04"/>
    <w:rsid w:val="00B5311D"/>
    <w:rsid w:val="00B8042D"/>
    <w:rsid w:val="00BA4ED7"/>
    <w:rsid w:val="00BD2F16"/>
    <w:rsid w:val="00C2254A"/>
    <w:rsid w:val="00C22D96"/>
    <w:rsid w:val="00C23CEB"/>
    <w:rsid w:val="00C36A86"/>
    <w:rsid w:val="00C420A4"/>
    <w:rsid w:val="00C6293B"/>
    <w:rsid w:val="00C70D8C"/>
    <w:rsid w:val="00C734F9"/>
    <w:rsid w:val="00C75E9D"/>
    <w:rsid w:val="00C80D4F"/>
    <w:rsid w:val="00C84B6C"/>
    <w:rsid w:val="00C9689B"/>
    <w:rsid w:val="00CA3D5D"/>
    <w:rsid w:val="00CB0C8C"/>
    <w:rsid w:val="00CB230F"/>
    <w:rsid w:val="00CB587B"/>
    <w:rsid w:val="00CE3D30"/>
    <w:rsid w:val="00CE3DCE"/>
    <w:rsid w:val="00D042C6"/>
    <w:rsid w:val="00D25B38"/>
    <w:rsid w:val="00D3129B"/>
    <w:rsid w:val="00D527E6"/>
    <w:rsid w:val="00D61028"/>
    <w:rsid w:val="00D61618"/>
    <w:rsid w:val="00D6298E"/>
    <w:rsid w:val="00D6458C"/>
    <w:rsid w:val="00D76F47"/>
    <w:rsid w:val="00DA03F7"/>
    <w:rsid w:val="00DA4140"/>
    <w:rsid w:val="00DA496A"/>
    <w:rsid w:val="00DB44F9"/>
    <w:rsid w:val="00DC0461"/>
    <w:rsid w:val="00DC15E1"/>
    <w:rsid w:val="00DD65A3"/>
    <w:rsid w:val="00DE1A4C"/>
    <w:rsid w:val="00DF15C7"/>
    <w:rsid w:val="00E04B73"/>
    <w:rsid w:val="00E3249B"/>
    <w:rsid w:val="00E56807"/>
    <w:rsid w:val="00E96056"/>
    <w:rsid w:val="00EA4681"/>
    <w:rsid w:val="00EA7219"/>
    <w:rsid w:val="00ED4D5E"/>
    <w:rsid w:val="00ED674E"/>
    <w:rsid w:val="00EE539E"/>
    <w:rsid w:val="00F008AB"/>
    <w:rsid w:val="00F4307C"/>
    <w:rsid w:val="00F56865"/>
    <w:rsid w:val="00F62CA0"/>
    <w:rsid w:val="00F65020"/>
    <w:rsid w:val="00F67C52"/>
    <w:rsid w:val="00F71949"/>
    <w:rsid w:val="00F761D3"/>
    <w:rsid w:val="00F909E8"/>
    <w:rsid w:val="00F92995"/>
    <w:rsid w:val="00FA0939"/>
    <w:rsid w:val="00FA67DD"/>
    <w:rsid w:val="00FE0131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F"/>
  </w:style>
  <w:style w:type="paragraph" w:styleId="1">
    <w:name w:val="heading 1"/>
    <w:basedOn w:val="a"/>
    <w:next w:val="a"/>
    <w:link w:val="10"/>
    <w:qFormat/>
    <w:rsid w:val="00A342C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C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342C1"/>
  </w:style>
  <w:style w:type="numbering" w:customStyle="1" w:styleId="110">
    <w:name w:val="Нет списка11"/>
    <w:next w:val="a2"/>
    <w:uiPriority w:val="99"/>
    <w:semiHidden/>
    <w:unhideWhenUsed/>
    <w:rsid w:val="00A342C1"/>
  </w:style>
  <w:style w:type="paragraph" w:styleId="a3">
    <w:name w:val="List Paragraph"/>
    <w:basedOn w:val="a"/>
    <w:uiPriority w:val="34"/>
    <w:qFormat/>
    <w:rsid w:val="00A342C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basedOn w:val="a"/>
    <w:uiPriority w:val="99"/>
    <w:rsid w:val="00A342C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342C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7">
    <w:name w:val="Table Grid"/>
    <w:basedOn w:val="a1"/>
    <w:rsid w:val="00A34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42C1"/>
  </w:style>
  <w:style w:type="character" w:customStyle="1" w:styleId="WW8Num1z0">
    <w:name w:val="WW8Num1z0"/>
    <w:rsid w:val="00A342C1"/>
    <w:rPr>
      <w:rFonts w:ascii="Symbol" w:hAnsi="Symbol" w:cs="Symbol"/>
    </w:rPr>
  </w:style>
  <w:style w:type="character" w:customStyle="1" w:styleId="WW8Num1z1">
    <w:name w:val="WW8Num1z1"/>
    <w:rsid w:val="00A342C1"/>
    <w:rPr>
      <w:rFonts w:ascii="Courier New" w:hAnsi="Courier New" w:cs="Courier New"/>
    </w:rPr>
  </w:style>
  <w:style w:type="character" w:customStyle="1" w:styleId="WW8Num1z2">
    <w:name w:val="WW8Num1z2"/>
    <w:rsid w:val="00A342C1"/>
    <w:rPr>
      <w:rFonts w:ascii="Wingdings" w:hAnsi="Wingdings" w:cs="Wingdings"/>
    </w:rPr>
  </w:style>
  <w:style w:type="character" w:customStyle="1" w:styleId="WW8Num2z0">
    <w:name w:val="WW8Num2z0"/>
    <w:rsid w:val="00A342C1"/>
    <w:rPr>
      <w:rFonts w:ascii="Symbol" w:hAnsi="Symbol" w:cs="Symbol"/>
    </w:rPr>
  </w:style>
  <w:style w:type="character" w:customStyle="1" w:styleId="WW8Num2z1">
    <w:name w:val="WW8Num2z1"/>
    <w:rsid w:val="00A342C1"/>
    <w:rPr>
      <w:rFonts w:ascii="Courier New" w:hAnsi="Courier New" w:cs="Courier New"/>
    </w:rPr>
  </w:style>
  <w:style w:type="character" w:customStyle="1" w:styleId="WW8Num2z2">
    <w:name w:val="WW8Num2z2"/>
    <w:rsid w:val="00A342C1"/>
    <w:rPr>
      <w:rFonts w:ascii="Wingdings" w:hAnsi="Wingdings" w:cs="Wingdings"/>
    </w:rPr>
  </w:style>
  <w:style w:type="character" w:customStyle="1" w:styleId="WW8Num3z0">
    <w:name w:val="WW8Num3z0"/>
    <w:rsid w:val="00A342C1"/>
    <w:rPr>
      <w:rFonts w:ascii="Symbol" w:hAnsi="Symbol" w:cs="Symbol"/>
    </w:rPr>
  </w:style>
  <w:style w:type="character" w:customStyle="1" w:styleId="WW8Num3z1">
    <w:name w:val="WW8Num3z1"/>
    <w:rsid w:val="00A342C1"/>
    <w:rPr>
      <w:rFonts w:ascii="Courier New" w:hAnsi="Courier New" w:cs="Courier New"/>
    </w:rPr>
  </w:style>
  <w:style w:type="character" w:customStyle="1" w:styleId="WW8Num3z2">
    <w:name w:val="WW8Num3z2"/>
    <w:rsid w:val="00A342C1"/>
    <w:rPr>
      <w:rFonts w:ascii="Wingdings" w:hAnsi="Wingdings" w:cs="Wingdings"/>
    </w:rPr>
  </w:style>
  <w:style w:type="character" w:customStyle="1" w:styleId="WW8Num4z0">
    <w:name w:val="WW8Num4z0"/>
    <w:rsid w:val="00A342C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A342C1"/>
    <w:rPr>
      <w:rFonts w:ascii="Courier New" w:hAnsi="Courier New" w:cs="Courier New"/>
    </w:rPr>
  </w:style>
  <w:style w:type="character" w:customStyle="1" w:styleId="WW8Num4z2">
    <w:name w:val="WW8Num4z2"/>
    <w:rsid w:val="00A342C1"/>
    <w:rPr>
      <w:rFonts w:ascii="Wingdings" w:hAnsi="Wingdings" w:cs="Wingdings"/>
    </w:rPr>
  </w:style>
  <w:style w:type="character" w:customStyle="1" w:styleId="WW8Num5z0">
    <w:name w:val="WW8Num5z0"/>
    <w:rsid w:val="00A342C1"/>
    <w:rPr>
      <w:rFonts w:ascii="Symbol" w:hAnsi="Symbol" w:cs="Symbol"/>
    </w:rPr>
  </w:style>
  <w:style w:type="character" w:customStyle="1" w:styleId="WW8Num5z1">
    <w:name w:val="WW8Num5z1"/>
    <w:rsid w:val="00A342C1"/>
    <w:rPr>
      <w:rFonts w:ascii="Courier New" w:hAnsi="Courier New" w:cs="Courier New"/>
    </w:rPr>
  </w:style>
  <w:style w:type="character" w:customStyle="1" w:styleId="WW8Num5z2">
    <w:name w:val="WW8Num5z2"/>
    <w:rsid w:val="00A342C1"/>
    <w:rPr>
      <w:rFonts w:ascii="Wingdings" w:hAnsi="Wingdings" w:cs="Wingdings"/>
    </w:rPr>
  </w:style>
  <w:style w:type="character" w:customStyle="1" w:styleId="WW8Num6z0">
    <w:name w:val="WW8Num6z0"/>
    <w:rsid w:val="00A342C1"/>
    <w:rPr>
      <w:rFonts w:ascii="Symbol" w:hAnsi="Symbol" w:cs="Symbol"/>
    </w:rPr>
  </w:style>
  <w:style w:type="character" w:customStyle="1" w:styleId="WW8Num6z1">
    <w:name w:val="WW8Num6z1"/>
    <w:rsid w:val="00A342C1"/>
    <w:rPr>
      <w:rFonts w:ascii="Courier New" w:hAnsi="Courier New" w:cs="Courier New"/>
    </w:rPr>
  </w:style>
  <w:style w:type="character" w:customStyle="1" w:styleId="WW8Num6z2">
    <w:name w:val="WW8Num6z2"/>
    <w:rsid w:val="00A342C1"/>
    <w:rPr>
      <w:rFonts w:ascii="Wingdings" w:hAnsi="Wingdings" w:cs="Wingdings"/>
    </w:rPr>
  </w:style>
  <w:style w:type="character" w:customStyle="1" w:styleId="WW8Num7z0">
    <w:name w:val="WW8Num7z0"/>
    <w:rsid w:val="00A342C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A342C1"/>
    <w:rPr>
      <w:rFonts w:ascii="Courier New" w:hAnsi="Courier New" w:cs="Courier New"/>
    </w:rPr>
  </w:style>
  <w:style w:type="character" w:customStyle="1" w:styleId="WW8Num7z2">
    <w:name w:val="WW8Num7z2"/>
    <w:rsid w:val="00A342C1"/>
    <w:rPr>
      <w:rFonts w:ascii="Wingdings" w:hAnsi="Wingdings" w:cs="Wingdings"/>
    </w:rPr>
  </w:style>
  <w:style w:type="character" w:customStyle="1" w:styleId="WW8Num8z0">
    <w:name w:val="WW8Num8z0"/>
    <w:rsid w:val="00A342C1"/>
  </w:style>
  <w:style w:type="character" w:customStyle="1" w:styleId="WW8Num8z1">
    <w:name w:val="WW8Num8z1"/>
    <w:rsid w:val="00A342C1"/>
  </w:style>
  <w:style w:type="character" w:customStyle="1" w:styleId="WW8Num8z2">
    <w:name w:val="WW8Num8z2"/>
    <w:rsid w:val="00A342C1"/>
  </w:style>
  <w:style w:type="character" w:customStyle="1" w:styleId="WW8Num8z3">
    <w:name w:val="WW8Num8z3"/>
    <w:rsid w:val="00A342C1"/>
  </w:style>
  <w:style w:type="character" w:customStyle="1" w:styleId="WW8Num8z4">
    <w:name w:val="WW8Num8z4"/>
    <w:rsid w:val="00A342C1"/>
  </w:style>
  <w:style w:type="character" w:customStyle="1" w:styleId="WW8Num8z5">
    <w:name w:val="WW8Num8z5"/>
    <w:rsid w:val="00A342C1"/>
  </w:style>
  <w:style w:type="character" w:customStyle="1" w:styleId="WW8Num8z6">
    <w:name w:val="WW8Num8z6"/>
    <w:rsid w:val="00A342C1"/>
  </w:style>
  <w:style w:type="character" w:customStyle="1" w:styleId="WW8Num8z7">
    <w:name w:val="WW8Num8z7"/>
    <w:rsid w:val="00A342C1"/>
  </w:style>
  <w:style w:type="character" w:customStyle="1" w:styleId="WW8Num8z8">
    <w:name w:val="WW8Num8z8"/>
    <w:rsid w:val="00A342C1"/>
  </w:style>
  <w:style w:type="character" w:customStyle="1" w:styleId="WW8Num9z0">
    <w:name w:val="WW8Num9z0"/>
    <w:rsid w:val="00A342C1"/>
    <w:rPr>
      <w:rFonts w:ascii="Symbol" w:hAnsi="Symbol" w:cs="Symbol"/>
    </w:rPr>
  </w:style>
  <w:style w:type="character" w:customStyle="1" w:styleId="WW8Num9z1">
    <w:name w:val="WW8Num9z1"/>
    <w:rsid w:val="00A342C1"/>
    <w:rPr>
      <w:rFonts w:ascii="Courier New" w:hAnsi="Courier New" w:cs="Courier New"/>
    </w:rPr>
  </w:style>
  <w:style w:type="character" w:customStyle="1" w:styleId="WW8Num9z2">
    <w:name w:val="WW8Num9z2"/>
    <w:rsid w:val="00A342C1"/>
    <w:rPr>
      <w:rFonts w:ascii="Wingdings" w:hAnsi="Wingdings" w:cs="Wingdings"/>
    </w:rPr>
  </w:style>
  <w:style w:type="character" w:customStyle="1" w:styleId="12">
    <w:name w:val="Основной шрифт абзаца1"/>
    <w:rsid w:val="00A342C1"/>
  </w:style>
  <w:style w:type="paragraph" w:customStyle="1" w:styleId="a8">
    <w:name w:val="Заголовок"/>
    <w:basedOn w:val="a"/>
    <w:next w:val="a9"/>
    <w:rsid w:val="00A342C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342C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A342C1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List"/>
    <w:basedOn w:val="a9"/>
    <w:rsid w:val="00A342C1"/>
    <w:rPr>
      <w:rFonts w:cs="Mangal"/>
    </w:rPr>
  </w:style>
  <w:style w:type="paragraph" w:styleId="ac">
    <w:name w:val="caption"/>
    <w:basedOn w:val="a"/>
    <w:qFormat/>
    <w:rsid w:val="00A342C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342C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d">
    <w:name w:val="Содержимое таблицы"/>
    <w:basedOn w:val="a"/>
    <w:rsid w:val="00A342C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e">
    <w:name w:val="Заголовок таблицы"/>
    <w:basedOn w:val="ad"/>
    <w:rsid w:val="00A342C1"/>
    <w:pPr>
      <w:jc w:val="center"/>
    </w:pPr>
    <w:rPr>
      <w:b/>
      <w:bCs/>
    </w:rPr>
  </w:style>
  <w:style w:type="paragraph" w:styleId="af">
    <w:name w:val="header"/>
    <w:basedOn w:val="a"/>
    <w:link w:val="af0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A342C1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342C1"/>
    <w:rPr>
      <w:rFonts w:ascii="Calibri" w:eastAsia="Calibri" w:hAnsi="Calibri" w:cs="Times New Roman"/>
      <w:sz w:val="20"/>
      <w:szCs w:val="20"/>
      <w:lang w:eastAsia="zh-CN"/>
    </w:rPr>
  </w:style>
  <w:style w:type="table" w:customStyle="1" w:styleId="14">
    <w:name w:val="Сетка таблицы1"/>
    <w:basedOn w:val="a1"/>
    <w:next w:val="a7"/>
    <w:uiPriority w:val="59"/>
    <w:rsid w:val="00A3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unhideWhenUsed/>
    <w:rsid w:val="00A342C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A342C1"/>
    <w:rPr>
      <w:rFonts w:ascii="Tahoma" w:eastAsia="Calibri" w:hAnsi="Tahoma" w:cs="Times New Roman"/>
      <w:sz w:val="16"/>
      <w:szCs w:val="16"/>
      <w:lang w:eastAsia="zh-CN"/>
    </w:rPr>
  </w:style>
  <w:style w:type="numbering" w:customStyle="1" w:styleId="1111">
    <w:name w:val="Нет списка1111"/>
    <w:next w:val="a2"/>
    <w:uiPriority w:val="99"/>
    <w:semiHidden/>
    <w:unhideWhenUsed/>
    <w:rsid w:val="00A342C1"/>
  </w:style>
  <w:style w:type="numbering" w:customStyle="1" w:styleId="11111">
    <w:name w:val="Нет списка11111"/>
    <w:next w:val="a2"/>
    <w:uiPriority w:val="99"/>
    <w:semiHidden/>
    <w:unhideWhenUsed/>
    <w:rsid w:val="00A342C1"/>
  </w:style>
  <w:style w:type="character" w:customStyle="1" w:styleId="a6">
    <w:name w:val="Без интервала Знак"/>
    <w:link w:val="a5"/>
    <w:locked/>
    <w:rsid w:val="00A342C1"/>
    <w:rPr>
      <w:rFonts w:ascii="Calibri" w:eastAsia="Calibri" w:hAnsi="Calibri" w:cs="Times New Roman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A342C1"/>
  </w:style>
  <w:style w:type="table" w:customStyle="1" w:styleId="20">
    <w:name w:val="Сетка таблицы2"/>
    <w:basedOn w:val="a1"/>
    <w:next w:val="a7"/>
    <w:uiPriority w:val="59"/>
    <w:rsid w:val="00A34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semiHidden/>
    <w:unhideWhenUsed/>
    <w:rsid w:val="00A342C1"/>
  </w:style>
  <w:style w:type="paragraph" w:customStyle="1" w:styleId="Style4">
    <w:name w:val="Style4"/>
    <w:basedOn w:val="a"/>
    <w:uiPriority w:val="99"/>
    <w:rsid w:val="00A3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A342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A342C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A34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List 3"/>
    <w:basedOn w:val="a"/>
    <w:uiPriority w:val="99"/>
    <w:unhideWhenUsed/>
    <w:rsid w:val="00A342C1"/>
    <w:pPr>
      <w:ind w:left="849" w:hanging="283"/>
      <w:contextualSpacing/>
    </w:pPr>
    <w:rPr>
      <w:rFonts w:ascii="Calibri" w:eastAsia="Calibri" w:hAnsi="Calibri" w:cs="Times New Roman"/>
    </w:rPr>
  </w:style>
  <w:style w:type="character" w:customStyle="1" w:styleId="27">
    <w:name w:val="Основной текст (27)"/>
    <w:link w:val="271"/>
    <w:locked/>
    <w:rsid w:val="00D6161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D61618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2C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C1"/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A342C1"/>
  </w:style>
  <w:style w:type="numbering" w:customStyle="1" w:styleId="110">
    <w:name w:val="Нет списка11"/>
    <w:next w:val="a2"/>
    <w:uiPriority w:val="99"/>
    <w:semiHidden/>
    <w:unhideWhenUsed/>
    <w:rsid w:val="00A342C1"/>
  </w:style>
  <w:style w:type="paragraph" w:styleId="a3">
    <w:name w:val="List Paragraph"/>
    <w:basedOn w:val="a"/>
    <w:uiPriority w:val="34"/>
    <w:qFormat/>
    <w:rsid w:val="00A342C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basedOn w:val="a"/>
    <w:uiPriority w:val="99"/>
    <w:rsid w:val="00A342C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342C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7">
    <w:name w:val="Table Grid"/>
    <w:basedOn w:val="a1"/>
    <w:rsid w:val="00A34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42C1"/>
  </w:style>
  <w:style w:type="character" w:customStyle="1" w:styleId="WW8Num1z0">
    <w:name w:val="WW8Num1z0"/>
    <w:rsid w:val="00A342C1"/>
    <w:rPr>
      <w:rFonts w:ascii="Symbol" w:hAnsi="Symbol" w:cs="Symbol"/>
    </w:rPr>
  </w:style>
  <w:style w:type="character" w:customStyle="1" w:styleId="WW8Num1z1">
    <w:name w:val="WW8Num1z1"/>
    <w:rsid w:val="00A342C1"/>
    <w:rPr>
      <w:rFonts w:ascii="Courier New" w:hAnsi="Courier New" w:cs="Courier New"/>
    </w:rPr>
  </w:style>
  <w:style w:type="character" w:customStyle="1" w:styleId="WW8Num1z2">
    <w:name w:val="WW8Num1z2"/>
    <w:rsid w:val="00A342C1"/>
    <w:rPr>
      <w:rFonts w:ascii="Wingdings" w:hAnsi="Wingdings" w:cs="Wingdings"/>
    </w:rPr>
  </w:style>
  <w:style w:type="character" w:customStyle="1" w:styleId="WW8Num2z0">
    <w:name w:val="WW8Num2z0"/>
    <w:rsid w:val="00A342C1"/>
    <w:rPr>
      <w:rFonts w:ascii="Symbol" w:hAnsi="Symbol" w:cs="Symbol"/>
    </w:rPr>
  </w:style>
  <w:style w:type="character" w:customStyle="1" w:styleId="WW8Num2z1">
    <w:name w:val="WW8Num2z1"/>
    <w:rsid w:val="00A342C1"/>
    <w:rPr>
      <w:rFonts w:ascii="Courier New" w:hAnsi="Courier New" w:cs="Courier New"/>
    </w:rPr>
  </w:style>
  <w:style w:type="character" w:customStyle="1" w:styleId="WW8Num2z2">
    <w:name w:val="WW8Num2z2"/>
    <w:rsid w:val="00A342C1"/>
    <w:rPr>
      <w:rFonts w:ascii="Wingdings" w:hAnsi="Wingdings" w:cs="Wingdings"/>
    </w:rPr>
  </w:style>
  <w:style w:type="character" w:customStyle="1" w:styleId="WW8Num3z0">
    <w:name w:val="WW8Num3z0"/>
    <w:rsid w:val="00A342C1"/>
    <w:rPr>
      <w:rFonts w:ascii="Symbol" w:hAnsi="Symbol" w:cs="Symbol"/>
    </w:rPr>
  </w:style>
  <w:style w:type="character" w:customStyle="1" w:styleId="WW8Num3z1">
    <w:name w:val="WW8Num3z1"/>
    <w:rsid w:val="00A342C1"/>
    <w:rPr>
      <w:rFonts w:ascii="Courier New" w:hAnsi="Courier New" w:cs="Courier New"/>
    </w:rPr>
  </w:style>
  <w:style w:type="character" w:customStyle="1" w:styleId="WW8Num3z2">
    <w:name w:val="WW8Num3z2"/>
    <w:rsid w:val="00A342C1"/>
    <w:rPr>
      <w:rFonts w:ascii="Wingdings" w:hAnsi="Wingdings" w:cs="Wingdings"/>
    </w:rPr>
  </w:style>
  <w:style w:type="character" w:customStyle="1" w:styleId="WW8Num4z0">
    <w:name w:val="WW8Num4z0"/>
    <w:rsid w:val="00A342C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A342C1"/>
    <w:rPr>
      <w:rFonts w:ascii="Courier New" w:hAnsi="Courier New" w:cs="Courier New"/>
    </w:rPr>
  </w:style>
  <w:style w:type="character" w:customStyle="1" w:styleId="WW8Num4z2">
    <w:name w:val="WW8Num4z2"/>
    <w:rsid w:val="00A342C1"/>
    <w:rPr>
      <w:rFonts w:ascii="Wingdings" w:hAnsi="Wingdings" w:cs="Wingdings"/>
    </w:rPr>
  </w:style>
  <w:style w:type="character" w:customStyle="1" w:styleId="WW8Num5z0">
    <w:name w:val="WW8Num5z0"/>
    <w:rsid w:val="00A342C1"/>
    <w:rPr>
      <w:rFonts w:ascii="Symbol" w:hAnsi="Symbol" w:cs="Symbol"/>
    </w:rPr>
  </w:style>
  <w:style w:type="character" w:customStyle="1" w:styleId="WW8Num5z1">
    <w:name w:val="WW8Num5z1"/>
    <w:rsid w:val="00A342C1"/>
    <w:rPr>
      <w:rFonts w:ascii="Courier New" w:hAnsi="Courier New" w:cs="Courier New"/>
    </w:rPr>
  </w:style>
  <w:style w:type="character" w:customStyle="1" w:styleId="WW8Num5z2">
    <w:name w:val="WW8Num5z2"/>
    <w:rsid w:val="00A342C1"/>
    <w:rPr>
      <w:rFonts w:ascii="Wingdings" w:hAnsi="Wingdings" w:cs="Wingdings"/>
    </w:rPr>
  </w:style>
  <w:style w:type="character" w:customStyle="1" w:styleId="WW8Num6z0">
    <w:name w:val="WW8Num6z0"/>
    <w:rsid w:val="00A342C1"/>
    <w:rPr>
      <w:rFonts w:ascii="Symbol" w:hAnsi="Symbol" w:cs="Symbol"/>
    </w:rPr>
  </w:style>
  <w:style w:type="character" w:customStyle="1" w:styleId="WW8Num6z1">
    <w:name w:val="WW8Num6z1"/>
    <w:rsid w:val="00A342C1"/>
    <w:rPr>
      <w:rFonts w:ascii="Courier New" w:hAnsi="Courier New" w:cs="Courier New"/>
    </w:rPr>
  </w:style>
  <w:style w:type="character" w:customStyle="1" w:styleId="WW8Num6z2">
    <w:name w:val="WW8Num6z2"/>
    <w:rsid w:val="00A342C1"/>
    <w:rPr>
      <w:rFonts w:ascii="Wingdings" w:hAnsi="Wingdings" w:cs="Wingdings"/>
    </w:rPr>
  </w:style>
  <w:style w:type="character" w:customStyle="1" w:styleId="WW8Num7z0">
    <w:name w:val="WW8Num7z0"/>
    <w:rsid w:val="00A342C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A342C1"/>
    <w:rPr>
      <w:rFonts w:ascii="Courier New" w:hAnsi="Courier New" w:cs="Courier New"/>
    </w:rPr>
  </w:style>
  <w:style w:type="character" w:customStyle="1" w:styleId="WW8Num7z2">
    <w:name w:val="WW8Num7z2"/>
    <w:rsid w:val="00A342C1"/>
    <w:rPr>
      <w:rFonts w:ascii="Wingdings" w:hAnsi="Wingdings" w:cs="Wingdings"/>
    </w:rPr>
  </w:style>
  <w:style w:type="character" w:customStyle="1" w:styleId="WW8Num8z0">
    <w:name w:val="WW8Num8z0"/>
    <w:rsid w:val="00A342C1"/>
  </w:style>
  <w:style w:type="character" w:customStyle="1" w:styleId="WW8Num8z1">
    <w:name w:val="WW8Num8z1"/>
    <w:rsid w:val="00A342C1"/>
  </w:style>
  <w:style w:type="character" w:customStyle="1" w:styleId="WW8Num8z2">
    <w:name w:val="WW8Num8z2"/>
    <w:rsid w:val="00A342C1"/>
  </w:style>
  <w:style w:type="character" w:customStyle="1" w:styleId="WW8Num8z3">
    <w:name w:val="WW8Num8z3"/>
    <w:rsid w:val="00A342C1"/>
  </w:style>
  <w:style w:type="character" w:customStyle="1" w:styleId="WW8Num8z4">
    <w:name w:val="WW8Num8z4"/>
    <w:rsid w:val="00A342C1"/>
  </w:style>
  <w:style w:type="character" w:customStyle="1" w:styleId="WW8Num8z5">
    <w:name w:val="WW8Num8z5"/>
    <w:rsid w:val="00A342C1"/>
  </w:style>
  <w:style w:type="character" w:customStyle="1" w:styleId="WW8Num8z6">
    <w:name w:val="WW8Num8z6"/>
    <w:rsid w:val="00A342C1"/>
  </w:style>
  <w:style w:type="character" w:customStyle="1" w:styleId="WW8Num8z7">
    <w:name w:val="WW8Num8z7"/>
    <w:rsid w:val="00A342C1"/>
  </w:style>
  <w:style w:type="character" w:customStyle="1" w:styleId="WW8Num8z8">
    <w:name w:val="WW8Num8z8"/>
    <w:rsid w:val="00A342C1"/>
  </w:style>
  <w:style w:type="character" w:customStyle="1" w:styleId="WW8Num9z0">
    <w:name w:val="WW8Num9z0"/>
    <w:rsid w:val="00A342C1"/>
    <w:rPr>
      <w:rFonts w:ascii="Symbol" w:hAnsi="Symbol" w:cs="Symbol"/>
    </w:rPr>
  </w:style>
  <w:style w:type="character" w:customStyle="1" w:styleId="WW8Num9z1">
    <w:name w:val="WW8Num9z1"/>
    <w:rsid w:val="00A342C1"/>
    <w:rPr>
      <w:rFonts w:ascii="Courier New" w:hAnsi="Courier New" w:cs="Courier New"/>
    </w:rPr>
  </w:style>
  <w:style w:type="character" w:customStyle="1" w:styleId="WW8Num9z2">
    <w:name w:val="WW8Num9z2"/>
    <w:rsid w:val="00A342C1"/>
    <w:rPr>
      <w:rFonts w:ascii="Wingdings" w:hAnsi="Wingdings" w:cs="Wingdings"/>
    </w:rPr>
  </w:style>
  <w:style w:type="character" w:customStyle="1" w:styleId="12">
    <w:name w:val="Основной шрифт абзаца1"/>
    <w:rsid w:val="00A342C1"/>
  </w:style>
  <w:style w:type="paragraph" w:customStyle="1" w:styleId="a8">
    <w:name w:val="Заголовок"/>
    <w:basedOn w:val="a"/>
    <w:next w:val="a9"/>
    <w:rsid w:val="00A342C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342C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 Знак"/>
    <w:basedOn w:val="a0"/>
    <w:link w:val="a9"/>
    <w:rsid w:val="00A342C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b">
    <w:name w:val="List"/>
    <w:basedOn w:val="a9"/>
    <w:rsid w:val="00A342C1"/>
    <w:rPr>
      <w:rFonts w:cs="Mangal"/>
    </w:rPr>
  </w:style>
  <w:style w:type="paragraph" w:styleId="ac">
    <w:name w:val="caption"/>
    <w:basedOn w:val="a"/>
    <w:qFormat/>
    <w:rsid w:val="00A342C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342C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d">
    <w:name w:val="Содержимое таблицы"/>
    <w:basedOn w:val="a"/>
    <w:rsid w:val="00A342C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e">
    <w:name w:val="Заголовок таблицы"/>
    <w:basedOn w:val="ad"/>
    <w:rsid w:val="00A342C1"/>
    <w:pPr>
      <w:jc w:val="center"/>
    </w:pPr>
    <w:rPr>
      <w:b/>
      <w:bCs/>
    </w:rPr>
  </w:style>
  <w:style w:type="paragraph" w:styleId="af">
    <w:name w:val="header"/>
    <w:basedOn w:val="a"/>
    <w:link w:val="af0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0">
    <w:name w:val="Верхний колонтитул Знак"/>
    <w:basedOn w:val="a0"/>
    <w:link w:val="af"/>
    <w:rsid w:val="00A342C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342C1"/>
    <w:rPr>
      <w:rFonts w:ascii="Calibri" w:eastAsia="Calibri" w:hAnsi="Calibri" w:cs="Times New Roman"/>
      <w:sz w:val="20"/>
      <w:szCs w:val="20"/>
      <w:lang w:val="x-none" w:eastAsia="zh-CN"/>
    </w:rPr>
  </w:style>
  <w:style w:type="table" w:customStyle="1" w:styleId="14">
    <w:name w:val="Сетка таблицы1"/>
    <w:basedOn w:val="a1"/>
    <w:next w:val="a7"/>
    <w:uiPriority w:val="59"/>
    <w:rsid w:val="00A3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unhideWhenUsed/>
    <w:rsid w:val="00A342C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af4">
    <w:name w:val="Текст выноски Знак"/>
    <w:basedOn w:val="a0"/>
    <w:link w:val="af3"/>
    <w:semiHidden/>
    <w:rsid w:val="00A342C1"/>
    <w:rPr>
      <w:rFonts w:ascii="Tahoma" w:eastAsia="Calibri" w:hAnsi="Tahoma" w:cs="Times New Roman"/>
      <w:sz w:val="16"/>
      <w:szCs w:val="16"/>
      <w:lang w:val="x-none" w:eastAsia="zh-CN"/>
    </w:rPr>
  </w:style>
  <w:style w:type="numbering" w:customStyle="1" w:styleId="1111">
    <w:name w:val="Нет списка1111"/>
    <w:next w:val="a2"/>
    <w:uiPriority w:val="99"/>
    <w:semiHidden/>
    <w:unhideWhenUsed/>
    <w:rsid w:val="00A342C1"/>
  </w:style>
  <w:style w:type="numbering" w:customStyle="1" w:styleId="11111">
    <w:name w:val="Нет списка11111"/>
    <w:next w:val="a2"/>
    <w:uiPriority w:val="99"/>
    <w:semiHidden/>
    <w:unhideWhenUsed/>
    <w:rsid w:val="00A342C1"/>
  </w:style>
  <w:style w:type="character" w:customStyle="1" w:styleId="a6">
    <w:name w:val="Без интервала Знак"/>
    <w:link w:val="a5"/>
    <w:locked/>
    <w:rsid w:val="00A342C1"/>
    <w:rPr>
      <w:rFonts w:ascii="Calibri" w:eastAsia="Calibri" w:hAnsi="Calibri" w:cs="Times New Roman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A342C1"/>
  </w:style>
  <w:style w:type="table" w:customStyle="1" w:styleId="20">
    <w:name w:val="Сетка таблицы2"/>
    <w:basedOn w:val="a1"/>
    <w:next w:val="a7"/>
    <w:uiPriority w:val="59"/>
    <w:rsid w:val="00A34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uiPriority w:val="99"/>
    <w:semiHidden/>
    <w:unhideWhenUsed/>
    <w:rsid w:val="00A342C1"/>
  </w:style>
  <w:style w:type="paragraph" w:customStyle="1" w:styleId="Style4">
    <w:name w:val="Style4"/>
    <w:basedOn w:val="a"/>
    <w:uiPriority w:val="99"/>
    <w:rsid w:val="00A3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A342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A342C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A34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List 3"/>
    <w:basedOn w:val="a"/>
    <w:uiPriority w:val="99"/>
    <w:unhideWhenUsed/>
    <w:rsid w:val="00A342C1"/>
    <w:pPr>
      <w:ind w:left="849" w:hanging="283"/>
      <w:contextualSpacing/>
    </w:pPr>
    <w:rPr>
      <w:rFonts w:ascii="Calibri" w:eastAsia="Calibri" w:hAnsi="Calibri" w:cs="Times New Roman"/>
    </w:rPr>
  </w:style>
  <w:style w:type="character" w:customStyle="1" w:styleId="27">
    <w:name w:val="Основной текст (27)"/>
    <w:link w:val="271"/>
    <w:locked/>
    <w:rsid w:val="00D6161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D61618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8B6F-2AC6-4BF0-BDE0-5216E3EF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8990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дс</cp:lastModifiedBy>
  <cp:revision>10</cp:revision>
  <dcterms:created xsi:type="dcterms:W3CDTF">2017-08-08T15:46:00Z</dcterms:created>
  <dcterms:modified xsi:type="dcterms:W3CDTF">2018-03-01T09:27:00Z</dcterms:modified>
</cp:coreProperties>
</file>